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85" w:rsidRP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0385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880385" w:rsidRP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0385">
        <w:rPr>
          <w:rFonts w:ascii="Times New Roman" w:hAnsi="Times New Roman" w:cs="Times New Roman"/>
          <w:sz w:val="28"/>
        </w:rPr>
        <w:t>«Обвинская средняя общеобразовательная школа»</w:t>
      </w: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Pr="00880385" w:rsidRDefault="00880385" w:rsidP="008803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0385">
        <w:rPr>
          <w:rFonts w:ascii="Times New Roman" w:hAnsi="Times New Roman" w:cs="Times New Roman"/>
          <w:sz w:val="28"/>
        </w:rPr>
        <w:t xml:space="preserve">Согласованно:____________                                                                                                            Утверждено:____________                       </w:t>
      </w:r>
    </w:p>
    <w:p w:rsidR="00880385" w:rsidRPr="00880385" w:rsidRDefault="00880385" w:rsidP="008803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0385">
        <w:rPr>
          <w:rFonts w:ascii="Times New Roman" w:hAnsi="Times New Roman" w:cs="Times New Roman"/>
          <w:sz w:val="28"/>
        </w:rPr>
        <w:t xml:space="preserve">Заместитель директора школы по УВР                                                                                           Директор школы А.В.Собашникова                          </w:t>
      </w:r>
    </w:p>
    <w:p w:rsidR="00880385" w:rsidRPr="00880385" w:rsidRDefault="00880385" w:rsidP="008803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0385">
        <w:rPr>
          <w:rFonts w:ascii="Times New Roman" w:hAnsi="Times New Roman" w:cs="Times New Roman"/>
          <w:sz w:val="28"/>
        </w:rPr>
        <w:t>А.Л.Четверухина                                                                                                                                «___»___________2018 год</w:t>
      </w:r>
    </w:p>
    <w:p w:rsidR="00880385" w:rsidRPr="00880385" w:rsidRDefault="00880385" w:rsidP="008803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0385">
        <w:rPr>
          <w:rFonts w:ascii="Times New Roman" w:hAnsi="Times New Roman" w:cs="Times New Roman"/>
          <w:sz w:val="28"/>
        </w:rPr>
        <w:t>«__»  _______2018  год</w:t>
      </w:r>
    </w:p>
    <w:p w:rsidR="00880385" w:rsidRPr="00880385" w:rsidRDefault="00880385" w:rsidP="008803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0385">
        <w:rPr>
          <w:rFonts w:ascii="Times New Roman" w:hAnsi="Times New Roman" w:cs="Times New Roman"/>
          <w:sz w:val="28"/>
        </w:rPr>
        <w:t xml:space="preserve">  </w:t>
      </w:r>
    </w:p>
    <w:p w:rsidR="00880385" w:rsidRDefault="00880385" w:rsidP="00880385">
      <w:pPr>
        <w:spacing w:after="0" w:line="240" w:lineRule="auto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искусству в 3 классе на 2018-2019 учебный год</w:t>
      </w: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385" w:rsidRDefault="00880385" w:rsidP="0088038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сборник программ к комплекту учебников «Школа России» 3 издание. М: Просвещение, 2014г.</w:t>
      </w:r>
    </w:p>
    <w:p w:rsidR="00880385" w:rsidRDefault="00880385" w:rsidP="0088038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354B6E">
        <w:rPr>
          <w:rFonts w:ascii="Times New Roman" w:hAnsi="Times New Roman" w:cs="Times New Roman"/>
          <w:sz w:val="28"/>
          <w:szCs w:val="28"/>
        </w:rPr>
        <w:t>, Н.А.Горяева</w:t>
      </w:r>
      <w:r>
        <w:rPr>
          <w:rFonts w:ascii="Times New Roman" w:hAnsi="Times New Roman" w:cs="Times New Roman"/>
          <w:sz w:val="28"/>
          <w:szCs w:val="28"/>
        </w:rPr>
        <w:t xml:space="preserve">  «Изобразительное ис</w:t>
      </w:r>
      <w:r w:rsidR="00354B6E">
        <w:rPr>
          <w:rFonts w:ascii="Times New Roman" w:hAnsi="Times New Roman" w:cs="Times New Roman"/>
          <w:sz w:val="28"/>
          <w:szCs w:val="28"/>
        </w:rPr>
        <w:t xml:space="preserve">кусство»,  М.: Просвещение, 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0385" w:rsidRDefault="00880385" w:rsidP="00880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385" w:rsidRDefault="00880385" w:rsidP="0088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385" w:rsidRPr="009D54D0" w:rsidRDefault="00880385" w:rsidP="0088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4D0">
        <w:rPr>
          <w:rFonts w:ascii="Times New Roman" w:hAnsi="Times New Roman" w:cs="Times New Roman"/>
          <w:sz w:val="28"/>
          <w:szCs w:val="28"/>
        </w:rPr>
        <w:t>Учитель: Гуляева С.Ю.,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4D0">
        <w:rPr>
          <w:rFonts w:ascii="Times New Roman" w:hAnsi="Times New Roman" w:cs="Times New Roman"/>
          <w:sz w:val="28"/>
          <w:szCs w:val="28"/>
        </w:rPr>
        <w:t>учитель начальных классов,  первая  квалификационная  категория</w:t>
      </w:r>
    </w:p>
    <w:p w:rsidR="00880385" w:rsidRDefault="00880385" w:rsidP="00880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385" w:rsidRDefault="00880385" w:rsidP="0088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385" w:rsidRPr="00880385" w:rsidRDefault="00880385" w:rsidP="0088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85">
        <w:rPr>
          <w:rFonts w:ascii="Times New Roman" w:hAnsi="Times New Roman" w:cs="Times New Roman"/>
          <w:sz w:val="28"/>
          <w:szCs w:val="28"/>
        </w:rPr>
        <w:t>Обвинск, 2018 г</w:t>
      </w:r>
    </w:p>
    <w:p w:rsidR="00880385" w:rsidRPr="00880385" w:rsidRDefault="00880385" w:rsidP="008803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80385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 записка</w:t>
      </w:r>
    </w:p>
    <w:p w:rsidR="00880385" w:rsidRPr="00880385" w:rsidRDefault="00880385" w:rsidP="008803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авторской программы Б.М. </w:t>
      </w:r>
      <w:proofErr w:type="spellStart"/>
      <w:r w:rsidRPr="00880385">
        <w:rPr>
          <w:sz w:val="28"/>
          <w:szCs w:val="28"/>
        </w:rPr>
        <w:t>Неменского</w:t>
      </w:r>
      <w:proofErr w:type="spellEnd"/>
      <w:r w:rsidRPr="00880385">
        <w:rPr>
          <w:sz w:val="28"/>
          <w:szCs w:val="28"/>
        </w:rPr>
        <w:t xml:space="preserve"> «Изобразительное искусство», М.:«Просвещение» 2011г. 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 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 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880385">
        <w:rPr>
          <w:sz w:val="28"/>
          <w:szCs w:val="28"/>
        </w:rPr>
        <w:softHyphen/>
        <w:t>лектуальной и духовной деятельности растущей личности.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rStyle w:val="a6"/>
          <w:sz w:val="28"/>
          <w:szCs w:val="28"/>
        </w:rPr>
        <w:t>Цели курса: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1.воспитание эстетических чувств, интереса к изобрази</w:t>
      </w:r>
      <w:r w:rsidRPr="00880385">
        <w:rPr>
          <w:sz w:val="28"/>
          <w:szCs w:val="28"/>
        </w:rPr>
        <w:softHyphen/>
        <w:t>тельному искусству; обогащение нравственного опыта, пред</w:t>
      </w:r>
      <w:r w:rsidRPr="00880385">
        <w:rPr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880385">
        <w:rPr>
          <w:sz w:val="28"/>
          <w:szCs w:val="28"/>
        </w:rPr>
        <w:softHyphen/>
        <w:t>во;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2.развитие воображения, желания и умения подходить к любой своей деятельности творчески, способности к восприя</w:t>
      </w:r>
      <w:r w:rsidRPr="00880385">
        <w:rPr>
          <w:sz w:val="28"/>
          <w:szCs w:val="28"/>
        </w:rPr>
        <w:softHyphen/>
        <w:t>тию искусства и окружающего мира, умений и навыков со</w:t>
      </w:r>
      <w:r w:rsidRPr="00880385">
        <w:rPr>
          <w:sz w:val="28"/>
          <w:szCs w:val="28"/>
        </w:rPr>
        <w:softHyphen/>
        <w:t>трудничества в художественной деятельности;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3.освоение первоначальных знаний о пластических искус</w:t>
      </w:r>
      <w:r w:rsidRPr="00880385">
        <w:rPr>
          <w:sz w:val="28"/>
          <w:szCs w:val="28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4.овладение элементарной художественной грамотой; фор</w:t>
      </w:r>
      <w:r w:rsidRPr="00880385">
        <w:rPr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880385">
        <w:rPr>
          <w:sz w:val="28"/>
          <w:szCs w:val="28"/>
        </w:rPr>
        <w:softHyphen/>
        <w:t>ности, разными художественными материалами; совершен</w:t>
      </w:r>
      <w:r w:rsidRPr="00880385">
        <w:rPr>
          <w:sz w:val="28"/>
          <w:szCs w:val="28"/>
        </w:rPr>
        <w:softHyphen/>
        <w:t>ствование эстетического вкуса.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rStyle w:val="a6"/>
          <w:sz w:val="28"/>
          <w:szCs w:val="28"/>
        </w:rPr>
        <w:t>Задачи  обучения: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1.совершенствование эмоционально-образного восприятия произведений искусства и окружающего мира;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lastRenderedPageBreak/>
        <w:t>2.развитие способности видеть проявление художествен</w:t>
      </w:r>
      <w:r w:rsidRPr="00880385">
        <w:rPr>
          <w:sz w:val="28"/>
          <w:szCs w:val="28"/>
        </w:rPr>
        <w:softHyphen/>
        <w:t>ной культуры в реальной жизни (музеи, архитектура, дизайн, скульптура и др.);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3.формирование навыков работы с различными художест</w:t>
      </w:r>
      <w:r w:rsidRPr="00880385">
        <w:rPr>
          <w:sz w:val="28"/>
          <w:szCs w:val="28"/>
        </w:rPr>
        <w:softHyphen/>
        <w:t>венными материалами.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385">
        <w:rPr>
          <w:rStyle w:val="a6"/>
          <w:sz w:val="28"/>
          <w:szCs w:val="28"/>
        </w:rPr>
        <w:t>Для реализации программного обеспечения используются: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385">
        <w:rPr>
          <w:sz w:val="28"/>
          <w:szCs w:val="28"/>
        </w:rPr>
        <w:t>1</w:t>
      </w:r>
      <w:r w:rsidRPr="00880385">
        <w:rPr>
          <w:sz w:val="28"/>
          <w:szCs w:val="28"/>
          <w:u w:val="single"/>
        </w:rPr>
        <w:t xml:space="preserve"> </w:t>
      </w:r>
      <w:r w:rsidRPr="00880385">
        <w:rPr>
          <w:sz w:val="28"/>
          <w:szCs w:val="28"/>
        </w:rPr>
        <w:t xml:space="preserve">Изобразительное искусство. Искусство вокруг нас: учеб. для 3 </w:t>
      </w:r>
      <w:proofErr w:type="spellStart"/>
      <w:r w:rsidRPr="00880385">
        <w:rPr>
          <w:sz w:val="28"/>
          <w:szCs w:val="28"/>
        </w:rPr>
        <w:t>кл</w:t>
      </w:r>
      <w:proofErr w:type="gramStart"/>
      <w:r w:rsidRPr="00880385">
        <w:rPr>
          <w:sz w:val="28"/>
          <w:szCs w:val="28"/>
        </w:rPr>
        <w:t>.н</w:t>
      </w:r>
      <w:proofErr w:type="gramEnd"/>
      <w:r w:rsidRPr="00880385">
        <w:rPr>
          <w:sz w:val="28"/>
          <w:szCs w:val="28"/>
        </w:rPr>
        <w:t>ач.шк</w:t>
      </w:r>
      <w:proofErr w:type="spellEnd"/>
      <w:r w:rsidRPr="00880385">
        <w:rPr>
          <w:sz w:val="28"/>
          <w:szCs w:val="28"/>
        </w:rPr>
        <w:t xml:space="preserve">. /(Н.А. Горяева, Л.А. </w:t>
      </w:r>
      <w:proofErr w:type="spellStart"/>
      <w:r w:rsidRPr="00880385">
        <w:rPr>
          <w:sz w:val="28"/>
          <w:szCs w:val="28"/>
        </w:rPr>
        <w:t>Неменского</w:t>
      </w:r>
      <w:proofErr w:type="spellEnd"/>
      <w:r w:rsidRPr="00880385">
        <w:rPr>
          <w:sz w:val="28"/>
          <w:szCs w:val="28"/>
        </w:rPr>
        <w:t xml:space="preserve">, А.С. Питерских и др.); под ред. Б.М. </w:t>
      </w:r>
      <w:proofErr w:type="spellStart"/>
      <w:r w:rsidRPr="00880385">
        <w:rPr>
          <w:sz w:val="28"/>
          <w:szCs w:val="28"/>
        </w:rPr>
        <w:t>Неменского</w:t>
      </w:r>
      <w:proofErr w:type="spellEnd"/>
      <w:r w:rsidRPr="00880385">
        <w:rPr>
          <w:color w:val="000000"/>
          <w:sz w:val="28"/>
          <w:szCs w:val="28"/>
        </w:rPr>
        <w:t xml:space="preserve">- 7-е изд. – М.: «Просвещение», 2017.-144 </w:t>
      </w:r>
      <w:proofErr w:type="gramStart"/>
      <w:r w:rsidRPr="00880385">
        <w:rPr>
          <w:color w:val="000000"/>
          <w:sz w:val="28"/>
          <w:szCs w:val="28"/>
        </w:rPr>
        <w:t>с</w:t>
      </w:r>
      <w:proofErr w:type="gramEnd"/>
      <w:r w:rsidRPr="00880385">
        <w:rPr>
          <w:color w:val="000000"/>
          <w:sz w:val="28"/>
          <w:szCs w:val="28"/>
        </w:rPr>
        <w:t xml:space="preserve">.       </w:t>
      </w:r>
    </w:p>
    <w:p w:rsidR="00880385" w:rsidRPr="00880385" w:rsidRDefault="00880385" w:rsidP="00880385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880385">
        <w:rPr>
          <w:b/>
          <w:sz w:val="28"/>
          <w:szCs w:val="28"/>
        </w:rPr>
        <w:t>ОБЩАЯ ХАРАКТЕРИСТИКА УЧЕБНОГО ПРЕДМЕТА</w:t>
      </w:r>
    </w:p>
    <w:p w:rsidR="00880385" w:rsidRPr="00880385" w:rsidRDefault="00880385" w:rsidP="00880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Главная </w:t>
      </w:r>
      <w:r w:rsidRPr="00880385">
        <w:rPr>
          <w:rFonts w:ascii="Times New Roman" w:hAnsi="Times New Roman" w:cs="Times New Roman"/>
          <w:b/>
          <w:bCs/>
          <w:sz w:val="28"/>
          <w:szCs w:val="28"/>
        </w:rPr>
        <w:t>цель </w:t>
      </w:r>
      <w:r w:rsidRPr="00880385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80385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8038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880385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ребенка.</w:t>
      </w:r>
    </w:p>
    <w:p w:rsidR="00880385" w:rsidRPr="00880385" w:rsidRDefault="00880385" w:rsidP="00880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Тема третьего класса - «Искусство вокруг нас». Здесь показано присутствие простран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жающий мир.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sz w:val="28"/>
          <w:szCs w:val="28"/>
        </w:rPr>
        <w:t xml:space="preserve">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sz w:val="28"/>
          <w:szCs w:val="28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</w:t>
      </w:r>
      <w:proofErr w:type="gramStart"/>
      <w:r w:rsidRPr="00880385">
        <w:rPr>
          <w:rFonts w:ascii="Times New Roman" w:hAnsi="Times New Roman"/>
          <w:sz w:val="28"/>
          <w:szCs w:val="28"/>
        </w:rPr>
        <w:t>практической</w:t>
      </w:r>
      <w:proofErr w:type="gramEnd"/>
      <w:r w:rsidRPr="008803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0385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880385">
        <w:rPr>
          <w:rFonts w:ascii="Times New Roman" w:hAnsi="Times New Roman"/>
          <w:sz w:val="28"/>
          <w:szCs w:val="28"/>
        </w:rPr>
        <w:t>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sz w:val="28"/>
          <w:szCs w:val="28"/>
        </w:rPr>
        <w:t>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0385">
        <w:rPr>
          <w:rFonts w:ascii="Times New Roman" w:hAnsi="Times New Roman"/>
          <w:sz w:val="28"/>
          <w:szCs w:val="28"/>
        </w:rPr>
        <w:lastRenderedPageBreak/>
        <w:t>Культуросозидающая</w:t>
      </w:r>
      <w:proofErr w:type="spellEnd"/>
      <w:r w:rsidRPr="00880385">
        <w:rPr>
          <w:rFonts w:ascii="Times New Roman" w:hAnsi="Times New Roman"/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пот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80385">
        <w:rPr>
          <w:b/>
          <w:sz w:val="28"/>
          <w:szCs w:val="28"/>
        </w:rPr>
        <w:t>Связи искусства с жизнью человека,</w:t>
      </w:r>
      <w:r w:rsidRPr="00880385">
        <w:rPr>
          <w:sz w:val="28"/>
          <w:szCs w:val="28"/>
        </w:rPr>
        <w:t xml:space="preserve">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880385">
        <w:rPr>
          <w:sz w:val="28"/>
          <w:szCs w:val="28"/>
        </w:rPr>
        <w:t xml:space="preserve">Систематизирующим </w:t>
      </w:r>
      <w:r w:rsidRPr="00880385">
        <w:rPr>
          <w:b/>
          <w:sz w:val="28"/>
          <w:szCs w:val="28"/>
        </w:rPr>
        <w:t>методом является выделение трех основных видов художественной деятельности для визуальных пространственных искусств:</w:t>
      </w:r>
      <w:r w:rsidRPr="00880385">
        <w:rPr>
          <w:b/>
          <w:color w:val="FF0000"/>
          <w:sz w:val="28"/>
          <w:szCs w:val="28"/>
        </w:rPr>
        <w:t xml:space="preserve"> </w:t>
      </w:r>
      <w:r w:rsidRPr="00880385">
        <w:rPr>
          <w:b/>
          <w:sz w:val="28"/>
          <w:szCs w:val="28"/>
        </w:rPr>
        <w:t>с</w:t>
      </w:r>
      <w:r w:rsidRPr="00880385">
        <w:rPr>
          <w:sz w:val="28"/>
          <w:szCs w:val="28"/>
        </w:rPr>
        <w:t>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880385" w:rsidRPr="00361B17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61B17">
        <w:rPr>
          <w:rFonts w:ascii="Times New Roman" w:hAnsi="Times New Roman"/>
          <w:sz w:val="28"/>
          <w:szCs w:val="28"/>
        </w:rPr>
        <w:t>— изобразительная художественная деятельность;</w:t>
      </w:r>
    </w:p>
    <w:p w:rsidR="00880385" w:rsidRPr="00361B17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61B17">
        <w:rPr>
          <w:rFonts w:ascii="Times New Roman" w:hAnsi="Times New Roman"/>
          <w:sz w:val="28"/>
          <w:szCs w:val="28"/>
        </w:rPr>
        <w:t>— декоративная художественная деятельность</w:t>
      </w:r>
    </w:p>
    <w:p w:rsidR="00880385" w:rsidRPr="00361B17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61B17">
        <w:rPr>
          <w:rFonts w:ascii="Times New Roman" w:hAnsi="Times New Roman"/>
          <w:sz w:val="28"/>
          <w:szCs w:val="28"/>
        </w:rPr>
        <w:t>— конструктивная художественная деятельность.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b/>
          <w:sz w:val="28"/>
          <w:szCs w:val="28"/>
        </w:rPr>
        <w:lastRenderedPageBreak/>
        <w:t>Тематическая цельность</w:t>
      </w:r>
      <w:r w:rsidRPr="00880385">
        <w:rPr>
          <w:rFonts w:ascii="Times New Roman" w:hAnsi="Times New Roman"/>
          <w:sz w:val="28"/>
          <w:szCs w:val="28"/>
        </w:rPr>
        <w:t xml:space="preserve">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</w:t>
      </w:r>
      <w:proofErr w:type="gramStart"/>
      <w:r w:rsidRPr="00880385">
        <w:rPr>
          <w:rFonts w:ascii="Times New Roman" w:hAnsi="Times New Roman"/>
          <w:sz w:val="28"/>
          <w:szCs w:val="28"/>
        </w:rPr>
        <w:t>-э</w:t>
      </w:r>
      <w:proofErr w:type="gramEnd"/>
      <w:r w:rsidRPr="00880385">
        <w:rPr>
          <w:rFonts w:ascii="Times New Roman" w:hAnsi="Times New Roman"/>
          <w:sz w:val="28"/>
          <w:szCs w:val="28"/>
        </w:rPr>
        <w:t>моциональной культуры.</w:t>
      </w:r>
    </w:p>
    <w:p w:rsidR="00880385" w:rsidRPr="00880385" w:rsidRDefault="00880385" w:rsidP="0088038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80385">
        <w:rPr>
          <w:rFonts w:ascii="Times New Roman" w:hAnsi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b/>
          <w:sz w:val="28"/>
          <w:szCs w:val="28"/>
        </w:rPr>
        <w:t>Основные виды учебной деятельности</w:t>
      </w:r>
      <w:r>
        <w:rPr>
          <w:b/>
          <w:sz w:val="28"/>
          <w:szCs w:val="28"/>
        </w:rPr>
        <w:t xml:space="preserve"> </w:t>
      </w:r>
      <w:r w:rsidRPr="00880385">
        <w:rPr>
          <w:b/>
          <w:sz w:val="28"/>
          <w:szCs w:val="28"/>
        </w:rPr>
        <w:t>-</w:t>
      </w:r>
      <w:r w:rsidRPr="00880385">
        <w:rPr>
          <w:sz w:val="28"/>
          <w:szCs w:val="28"/>
        </w:rPr>
        <w:t xml:space="preserve">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i/>
          <w:sz w:val="28"/>
          <w:szCs w:val="28"/>
        </w:rPr>
        <w:t>Практическая художественно-творческая деятельность</w:t>
      </w:r>
      <w:r>
        <w:rPr>
          <w:i/>
          <w:sz w:val="28"/>
          <w:szCs w:val="28"/>
        </w:rPr>
        <w:t xml:space="preserve"> </w:t>
      </w:r>
      <w:r w:rsidRPr="00880385">
        <w:rPr>
          <w:sz w:val="28"/>
          <w:szCs w:val="28"/>
        </w:rPr>
        <w:t xml:space="preserve">(ребенок выступает в 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880385">
        <w:rPr>
          <w:sz w:val="28"/>
          <w:szCs w:val="28"/>
        </w:rPr>
        <w:t xml:space="preserve">Учащиеся </w:t>
      </w:r>
      <w:r w:rsidRPr="00880385">
        <w:rPr>
          <w:i/>
          <w:sz w:val="28"/>
          <w:szCs w:val="28"/>
        </w:rPr>
        <w:t>осваивают различные художественные материалы</w:t>
      </w:r>
      <w:r w:rsidRPr="00880385">
        <w:rPr>
          <w:sz w:val="28"/>
          <w:szCs w:val="28"/>
        </w:rPr>
        <w:t xml:space="preserve">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 xml:space="preserve">Одна из задач - </w:t>
      </w:r>
      <w:r w:rsidRPr="00880385">
        <w:rPr>
          <w:i/>
          <w:sz w:val="28"/>
          <w:szCs w:val="28"/>
        </w:rPr>
        <w:t>постоянная смена художественных материалов</w:t>
      </w:r>
      <w:r w:rsidRPr="00880385">
        <w:rPr>
          <w:sz w:val="28"/>
          <w:szCs w:val="28"/>
        </w:rPr>
        <w:t xml:space="preserve">, овладение их выразительными возможностями. </w:t>
      </w:r>
      <w:r w:rsidRPr="00880385">
        <w:rPr>
          <w:i/>
          <w:sz w:val="28"/>
          <w:szCs w:val="28"/>
        </w:rPr>
        <w:t>Многообразие видов деятельности</w:t>
      </w:r>
      <w:r w:rsidRPr="00880385">
        <w:rPr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i/>
          <w:sz w:val="28"/>
          <w:szCs w:val="28"/>
        </w:rPr>
        <w:t>Восприятие произведений искусства</w:t>
      </w:r>
      <w:r w:rsidRPr="00880385">
        <w:rPr>
          <w:sz w:val="28"/>
          <w:szCs w:val="28"/>
        </w:rPr>
        <w:t xml:space="preserve">  предполагает развитие специальных навыков, развитие чувств, а также овладение образным языком искусства.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80385">
        <w:rPr>
          <w:sz w:val="28"/>
          <w:szCs w:val="28"/>
        </w:rPr>
        <w:t xml:space="preserve">  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Предусматривается широкое привлечение жизненного опыта детей, примеров из окружающей действительности</w:t>
      </w:r>
      <w:r w:rsidRPr="00880385">
        <w:rPr>
          <w:i/>
          <w:sz w:val="28"/>
          <w:szCs w:val="28"/>
        </w:rPr>
        <w:t>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  <w:r w:rsidRPr="00880385">
        <w:rPr>
          <w:sz w:val="28"/>
          <w:szCs w:val="28"/>
        </w:rPr>
        <w:t xml:space="preserve"> Стремление к выражению своего отношения к действительности должно служить источником развития образного мышления.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Развитие художественно-образного мышления 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lastRenderedPageBreak/>
        <w:t>Наблюдение и переживание окружающей реальности, а так-  же способность к осознанию своих собственных переживаний, 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 мышления о нем, выражения своего отношения на основе освоения опыта художественной культуры.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b/>
          <w:sz w:val="28"/>
          <w:szCs w:val="28"/>
        </w:rPr>
        <w:t xml:space="preserve">Тематическая цельность и последовательность помогают </w:t>
      </w:r>
      <w:r w:rsidRPr="00880385">
        <w:rPr>
          <w:sz w:val="28"/>
          <w:szCs w:val="28"/>
        </w:rPr>
        <w:t>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880385" w:rsidRPr="00880385" w:rsidRDefault="00880385" w:rsidP="00880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b/>
          <w:sz w:val="28"/>
          <w:szCs w:val="28"/>
        </w:rPr>
        <w:t>Тема 3 класса</w:t>
      </w:r>
      <w:r w:rsidRPr="00880385">
        <w:rPr>
          <w:rFonts w:ascii="Times New Roman" w:hAnsi="Times New Roman" w:cs="Times New Roman"/>
          <w:sz w:val="28"/>
          <w:szCs w:val="28"/>
        </w:rPr>
        <w:t xml:space="preserve"> — </w:t>
      </w:r>
      <w:r w:rsidRPr="00880385">
        <w:rPr>
          <w:rFonts w:ascii="Times New Roman" w:hAnsi="Times New Roman" w:cs="Times New Roman"/>
          <w:b/>
          <w:sz w:val="28"/>
          <w:szCs w:val="28"/>
        </w:rPr>
        <w:t>«Искусство вокруг нас».</w:t>
      </w:r>
      <w:r w:rsidRPr="00880385">
        <w:rPr>
          <w:rFonts w:ascii="Times New Roman" w:hAnsi="Times New Roman" w:cs="Times New Roman"/>
          <w:sz w:val="28"/>
          <w:szCs w:val="28"/>
        </w:rPr>
        <w:t xml:space="preserve">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все люди живут, трудятся и созидают окружающий мир.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880385">
        <w:rPr>
          <w:sz w:val="28"/>
          <w:szCs w:val="28"/>
        </w:rPr>
        <w:t>помогающие</w:t>
      </w:r>
      <w:proofErr w:type="gramEnd"/>
      <w:r w:rsidRPr="00880385">
        <w:rPr>
          <w:sz w:val="28"/>
          <w:szCs w:val="28"/>
        </w:rPr>
        <w:t xml:space="preserve"> детям на уроке воспринимать и создавать заданный образ.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b/>
          <w:sz w:val="28"/>
          <w:szCs w:val="28"/>
        </w:rPr>
        <w:t>Коллективные формы работы</w:t>
      </w:r>
      <w:r w:rsidRPr="00880385">
        <w:rPr>
          <w:sz w:val="28"/>
          <w:szCs w:val="28"/>
        </w:rPr>
        <w:t xml:space="preserve"> могут быть разными: работа по группам; индивидуально-коллективная работа, когда каждый выполняет свою часть для общего панно или постройки. 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b/>
          <w:sz w:val="28"/>
          <w:szCs w:val="28"/>
        </w:rPr>
        <w:t>Совместная творческая деятельность</w:t>
      </w:r>
      <w:r w:rsidRPr="00880385">
        <w:rPr>
          <w:sz w:val="28"/>
          <w:szCs w:val="28"/>
        </w:rPr>
        <w:t xml:space="preserve">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</w:t>
      </w:r>
      <w:r w:rsidRPr="00880385">
        <w:rPr>
          <w:b/>
          <w:sz w:val="28"/>
          <w:szCs w:val="28"/>
        </w:rPr>
        <w:t>подведение итога</w:t>
      </w:r>
      <w:r w:rsidRPr="00880385">
        <w:rPr>
          <w:sz w:val="28"/>
          <w:szCs w:val="28"/>
        </w:rPr>
        <w:t xml:space="preserve">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 xml:space="preserve">Художественная деятельность школьников на уроках </w:t>
      </w:r>
      <w:r w:rsidRPr="00880385">
        <w:rPr>
          <w:b/>
          <w:sz w:val="28"/>
          <w:szCs w:val="28"/>
        </w:rPr>
        <w:t>находит разнообразные формы выражения</w:t>
      </w:r>
      <w:r w:rsidRPr="00880385">
        <w:rPr>
          <w:sz w:val="28"/>
          <w:szCs w:val="28"/>
        </w:rPr>
        <w:t>: изображение на плоскости и в объеме (с натуры</w:t>
      </w:r>
      <w:proofErr w:type="gramStart"/>
      <w:r w:rsidRPr="00880385">
        <w:rPr>
          <w:sz w:val="28"/>
          <w:szCs w:val="28"/>
        </w:rPr>
        <w:t xml:space="preserve"> ,</w:t>
      </w:r>
      <w:proofErr w:type="gramEnd"/>
      <w:r w:rsidRPr="00880385">
        <w:rPr>
          <w:sz w:val="28"/>
          <w:szCs w:val="28"/>
        </w:rPr>
        <w:t xml:space="preserve">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b/>
          <w:sz w:val="28"/>
          <w:szCs w:val="28"/>
        </w:rPr>
        <w:lastRenderedPageBreak/>
        <w:t>Художественные знания, умения и навыки являются основным средством приобщения к художественной культуре.</w:t>
      </w:r>
      <w:r w:rsidRPr="00880385">
        <w:rPr>
          <w:sz w:val="28"/>
          <w:szCs w:val="28"/>
        </w:rPr>
        <w:t xml:space="preserve"> </w:t>
      </w:r>
      <w:proofErr w:type="gramStart"/>
      <w:r w:rsidRPr="00880385">
        <w:rPr>
          <w:sz w:val="28"/>
          <w:szCs w:val="28"/>
        </w:rPr>
        <w:t xml:space="preserve">Средства художественной выразительности - форма, пропорции, пространство, </w:t>
      </w:r>
      <w:proofErr w:type="spellStart"/>
      <w:r w:rsidRPr="00880385">
        <w:rPr>
          <w:sz w:val="28"/>
          <w:szCs w:val="28"/>
        </w:rPr>
        <w:t>светотональность</w:t>
      </w:r>
      <w:proofErr w:type="spellEnd"/>
      <w:r w:rsidRPr="00880385">
        <w:rPr>
          <w:sz w:val="28"/>
          <w:szCs w:val="28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 xml:space="preserve">Систематическое </w:t>
      </w:r>
      <w:r w:rsidRPr="00880385">
        <w:rPr>
          <w:b/>
          <w:sz w:val="28"/>
          <w:szCs w:val="28"/>
        </w:rPr>
        <w:t>освоение художественного наследия</w:t>
      </w:r>
      <w:r w:rsidRPr="00880385">
        <w:rPr>
          <w:sz w:val="28"/>
          <w:szCs w:val="28"/>
        </w:rPr>
        <w:t xml:space="preserve">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</w:t>
      </w:r>
      <w:proofErr w:type="gramStart"/>
      <w:r w:rsidRPr="00880385">
        <w:rPr>
          <w:sz w:val="28"/>
          <w:szCs w:val="28"/>
        </w:rPr>
        <w:t>.</w:t>
      </w:r>
      <w:proofErr w:type="gramEnd"/>
      <w:r w:rsidRPr="00880385">
        <w:rPr>
          <w:sz w:val="28"/>
          <w:szCs w:val="28"/>
        </w:rPr>
        <w:t xml:space="preserve"> </w:t>
      </w:r>
      <w:proofErr w:type="gramStart"/>
      <w:r w:rsidRPr="00880385">
        <w:rPr>
          <w:sz w:val="28"/>
          <w:szCs w:val="28"/>
        </w:rPr>
        <w:t>с</w:t>
      </w:r>
      <w:proofErr w:type="gramEnd"/>
      <w:r w:rsidRPr="00880385">
        <w:rPr>
          <w:sz w:val="28"/>
          <w:szCs w:val="28"/>
        </w:rPr>
        <w:t>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880385">
        <w:rPr>
          <w:sz w:val="28"/>
          <w:szCs w:val="28"/>
        </w:rPr>
        <w:tab/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b/>
          <w:sz w:val="28"/>
          <w:szCs w:val="28"/>
        </w:rPr>
        <w:t>Обсуждение детских работ с</w:t>
      </w:r>
      <w:r w:rsidRPr="00880385">
        <w:rPr>
          <w:sz w:val="28"/>
          <w:szCs w:val="28"/>
        </w:rPr>
        <w:t xml:space="preserve">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880385" w:rsidRPr="00880385" w:rsidRDefault="00880385" w:rsidP="008803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85">
        <w:rPr>
          <w:sz w:val="28"/>
          <w:szCs w:val="28"/>
        </w:rPr>
        <w:t xml:space="preserve">Периодическая </w:t>
      </w:r>
      <w:r w:rsidRPr="00880385">
        <w:rPr>
          <w:b/>
          <w:sz w:val="28"/>
          <w:szCs w:val="28"/>
        </w:rPr>
        <w:t>организация выставок дает</w:t>
      </w:r>
      <w:r w:rsidRPr="00880385">
        <w:rPr>
          <w:sz w:val="28"/>
          <w:szCs w:val="28"/>
        </w:rPr>
        <w:t xml:space="preserve">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361B17" w:rsidRPr="00361B17" w:rsidRDefault="00361B17" w:rsidP="00361B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61B17">
        <w:rPr>
          <w:rFonts w:ascii="Times New Roman" w:hAnsi="Times New Roman"/>
          <w:sz w:val="28"/>
          <w:szCs w:val="24"/>
        </w:rPr>
        <w:t xml:space="preserve">На уроках </w:t>
      </w:r>
      <w:r w:rsidRPr="00361B17">
        <w:rPr>
          <w:rFonts w:ascii="Times New Roman" w:hAnsi="Times New Roman"/>
          <w:b/>
          <w:sz w:val="28"/>
          <w:szCs w:val="24"/>
        </w:rPr>
        <w:t>важнейшими коррекционными   задачами</w:t>
      </w:r>
      <w:r w:rsidRPr="00361B17">
        <w:rPr>
          <w:rFonts w:ascii="Times New Roman" w:hAnsi="Times New Roman"/>
          <w:sz w:val="28"/>
          <w:szCs w:val="24"/>
        </w:rPr>
        <w:t xml:space="preserve">  курса </w:t>
      </w:r>
      <w:proofErr w:type="gramStart"/>
      <w:r w:rsidRPr="00361B17">
        <w:rPr>
          <w:rFonts w:ascii="Times New Roman" w:hAnsi="Times New Roman"/>
          <w:sz w:val="28"/>
          <w:szCs w:val="24"/>
        </w:rPr>
        <w:t>изо</w:t>
      </w:r>
      <w:proofErr w:type="gramEnd"/>
      <w:r w:rsidRPr="00361B1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361B17">
        <w:rPr>
          <w:rFonts w:ascii="Times New Roman" w:hAnsi="Times New Roman"/>
          <w:sz w:val="28"/>
          <w:szCs w:val="24"/>
        </w:rPr>
        <w:t>является</w:t>
      </w:r>
      <w:proofErr w:type="gramEnd"/>
      <w:r w:rsidRPr="00361B17">
        <w:rPr>
          <w:rFonts w:ascii="Times New Roman" w:hAnsi="Times New Roman"/>
          <w:sz w:val="28"/>
          <w:szCs w:val="24"/>
        </w:rPr>
        <w:t xml:space="preserve"> формирование навыков самостоятельного выполнения заданий на основе  предметно- практической деятельности, развивается умение планировать свою деятельность, осуществлять контроль в ходе выполнения задания. Доступная практическая деятельность помогает снизить умственное переутомление. С этой целью материал нужно предлагать в занимательной форме, с максимальным использованием дидактических игр и упражнений.</w:t>
      </w:r>
    </w:p>
    <w:p w:rsidR="00880385" w:rsidRPr="00880385" w:rsidRDefault="00880385" w:rsidP="00361B1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385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880385" w:rsidRPr="00880385" w:rsidRDefault="00880385" w:rsidP="0088038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385">
        <w:rPr>
          <w:rFonts w:ascii="Times New Roman" w:hAnsi="Times New Roman" w:cs="Times New Roman"/>
          <w:bCs/>
          <w:sz w:val="28"/>
          <w:szCs w:val="28"/>
        </w:rPr>
        <w:t xml:space="preserve">Программа состоит из 4 разделов курса,  темы различных учебных занятий. Каждый раздел темы имеет свою комплексно - дидактическую цель, в которой заложены планируемые результаты. Принцип построения рабочей программы предполагает целостность и завершенность, полноту и логичность построения единиц учебного материала в виде разделов, внутри которых учебный материал распределен по темам. Из разделов формируется учебный курс по предмету. Для реализации рабочей программы предусматриваются различные виды учебно-познавательной деятельности </w:t>
      </w:r>
      <w:proofErr w:type="gramStart"/>
      <w:r w:rsidRPr="0088038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80385">
        <w:rPr>
          <w:rFonts w:ascii="Times New Roman" w:hAnsi="Times New Roman" w:cs="Times New Roman"/>
          <w:bCs/>
          <w:sz w:val="28"/>
          <w:szCs w:val="28"/>
        </w:rPr>
        <w:t>, такие как: фронтальная беседа, устная дискуссия, коллективная и самостоятельная работа.</w:t>
      </w:r>
    </w:p>
    <w:p w:rsidR="00880385" w:rsidRPr="00880385" w:rsidRDefault="00880385" w:rsidP="00880385">
      <w:pPr>
        <w:pStyle w:val="1"/>
        <w:rPr>
          <w:sz w:val="28"/>
          <w:szCs w:val="28"/>
        </w:rPr>
      </w:pPr>
      <w:r w:rsidRPr="00880385">
        <w:rPr>
          <w:sz w:val="28"/>
          <w:szCs w:val="28"/>
        </w:rPr>
        <w:lastRenderedPageBreak/>
        <w:t xml:space="preserve"> </w:t>
      </w:r>
    </w:p>
    <w:p w:rsidR="00880385" w:rsidRPr="00880385" w:rsidRDefault="00880385" w:rsidP="0088038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0385">
        <w:rPr>
          <w:sz w:val="28"/>
          <w:szCs w:val="28"/>
        </w:rPr>
        <w:t xml:space="preserve">На изучение изобразительного искусства в 3 классе отводится по 1 ч в неделю, всего 34 ч. </w:t>
      </w:r>
    </w:p>
    <w:p w:rsidR="00880385" w:rsidRDefault="00880385" w:rsidP="008803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385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880385" w:rsidRPr="00880385" w:rsidRDefault="00880385" w:rsidP="008803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880385" w:rsidRPr="00880385" w:rsidRDefault="00880385" w:rsidP="00880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</w:t>
      </w:r>
      <w:r w:rsidRPr="00880385">
        <w:rPr>
          <w:rFonts w:ascii="Times New Roman" w:hAnsi="Times New Roman" w:cs="Times New Roman"/>
          <w:sz w:val="28"/>
          <w:szCs w:val="28"/>
        </w:rPr>
        <w:t> 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80385" w:rsidRPr="00880385" w:rsidRDefault="00880385" w:rsidP="008803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880385" w:rsidRPr="00880385" w:rsidRDefault="00880385" w:rsidP="008803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880385" w:rsidRPr="00880385" w:rsidRDefault="00880385" w:rsidP="008803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880385" w:rsidRPr="00880385" w:rsidRDefault="00880385" w:rsidP="008803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3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880385" w:rsidRPr="00880385" w:rsidRDefault="00880385" w:rsidP="008803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3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880385" w:rsidRPr="00880385" w:rsidRDefault="00880385" w:rsidP="008803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80385" w:rsidRPr="00880385" w:rsidRDefault="00880385" w:rsidP="008803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80385" w:rsidRPr="00880385" w:rsidRDefault="00880385" w:rsidP="008803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80385" w:rsidRPr="00880385" w:rsidRDefault="00880385" w:rsidP="0088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38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 xml:space="preserve"> результаты характеризуют уровень </w:t>
      </w:r>
      <w:proofErr w:type="spellStart"/>
      <w:r w:rsidRPr="008803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овладение умением вести диалог, распределять функции и роли в процессе выполнения коллективной творческой работы;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lastRenderedPageBreak/>
        <w:t>•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осознанное стремление к освоению новых знаний и умений, к достижению более высоких и оригинальных творческих результатов.</w:t>
      </w:r>
    </w:p>
    <w:p w:rsidR="00880385" w:rsidRPr="00880385" w:rsidRDefault="00880385" w:rsidP="00880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</w:t>
      </w:r>
      <w:r w:rsidRPr="0088038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80385">
        <w:rPr>
          <w:rFonts w:ascii="Times New Roman" w:hAnsi="Times New Roman" w:cs="Times New Roman"/>
          <w:sz w:val="28"/>
          <w:szCs w:val="28"/>
        </w:rPr>
        <w:t>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385">
        <w:rPr>
          <w:rFonts w:ascii="Times New Roman" w:hAnsi="Times New Roman" w:cs="Times New Roman"/>
          <w:sz w:val="28"/>
          <w:szCs w:val="28"/>
        </w:rPr>
        <w:t>•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знание основных видов и жанров пространственно-визуальных искусств;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понимание образной природы искусства;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эстетическая оценка явлений природы, событий окружающего мира;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усвоение названий ведущих художественных музеев России и художественных музеев своего региона;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компоновать на плоскости листа и в объеме задуманный художественный образ;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• освоение умений применять в художественно—творческой деятельности основ </w:t>
      </w:r>
      <w:proofErr w:type="spellStart"/>
      <w:r w:rsidRPr="0088038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lastRenderedPageBreak/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объяснять значение памятников и архитектурной среды древнего зодчества для современного общества;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880385" w:rsidRPr="00880385" w:rsidRDefault="00880385" w:rsidP="0088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•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80385" w:rsidRPr="00880385" w:rsidRDefault="00880385" w:rsidP="00880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385" w:rsidRPr="00880385" w:rsidRDefault="00880385" w:rsidP="008803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8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385">
        <w:rPr>
          <w:rFonts w:ascii="Times New Roman" w:hAnsi="Times New Roman" w:cs="Times New Roman"/>
          <w:b/>
          <w:sz w:val="28"/>
          <w:szCs w:val="28"/>
        </w:rPr>
        <w:t xml:space="preserve">Тема года: </w:t>
      </w:r>
      <w:r w:rsidRPr="00880385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Искусство вокруг нас</w:t>
      </w:r>
    </w:p>
    <w:tbl>
      <w:tblPr>
        <w:tblW w:w="121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4819"/>
        <w:gridCol w:w="1701"/>
        <w:gridCol w:w="1560"/>
        <w:gridCol w:w="2551"/>
      </w:tblGrid>
      <w:tr w:rsidR="00880385" w:rsidRPr="00880385" w:rsidTr="00880385">
        <w:tc>
          <w:tcPr>
            <w:tcW w:w="1531" w:type="dxa"/>
            <w:vMerge w:val="restart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Наименование разделов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  <w:p w:rsidR="00880385" w:rsidRPr="00880385" w:rsidRDefault="00880385" w:rsidP="0088038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часов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В том числе </w:t>
            </w:r>
            <w:proofErr w:type="gramStart"/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</w:t>
            </w:r>
            <w:proofErr w:type="gramEnd"/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880385" w:rsidRPr="00880385" w:rsidTr="00880385">
        <w:tc>
          <w:tcPr>
            <w:tcW w:w="1531" w:type="dxa"/>
            <w:vMerge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55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880385" w:rsidRPr="00880385" w:rsidTr="00880385">
        <w:tc>
          <w:tcPr>
            <w:tcW w:w="153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Вводный урок</w:t>
            </w:r>
          </w:p>
        </w:tc>
        <w:tc>
          <w:tcPr>
            <w:tcW w:w="170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1час</w:t>
            </w:r>
          </w:p>
        </w:tc>
        <w:tc>
          <w:tcPr>
            <w:tcW w:w="1560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385" w:rsidRPr="00880385" w:rsidTr="00880385">
        <w:trPr>
          <w:trHeight w:val="672"/>
        </w:trPr>
        <w:tc>
          <w:tcPr>
            <w:tcW w:w="153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Искусство в твоем доме</w:t>
            </w:r>
          </w:p>
        </w:tc>
        <w:tc>
          <w:tcPr>
            <w:tcW w:w="170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 часов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0385" w:rsidRPr="00880385" w:rsidTr="00880385">
        <w:tc>
          <w:tcPr>
            <w:tcW w:w="153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auto"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 часов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385" w:rsidRPr="00880385" w:rsidTr="00880385">
        <w:tc>
          <w:tcPr>
            <w:tcW w:w="153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Художник и зрелище</w:t>
            </w:r>
          </w:p>
        </w:tc>
        <w:tc>
          <w:tcPr>
            <w:tcW w:w="170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11 часов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0385" w:rsidRPr="00880385" w:rsidTr="00880385">
        <w:tc>
          <w:tcPr>
            <w:tcW w:w="153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Художник и 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 часов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385" w:rsidRPr="00880385" w:rsidTr="00880385">
        <w:tc>
          <w:tcPr>
            <w:tcW w:w="153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819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1560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880385" w:rsidRPr="00880385" w:rsidRDefault="00880385" w:rsidP="008803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38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Раздел № 1 </w:t>
      </w:r>
      <w:r w:rsidRPr="00880385">
        <w:rPr>
          <w:rFonts w:ascii="Times New Roman" w:hAnsi="Times New Roman" w:cs="Times New Roman"/>
          <w:b/>
          <w:sz w:val="28"/>
          <w:szCs w:val="28"/>
        </w:rPr>
        <w:t>Искусство в твоем доме  + вводный урок (8 ч)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385">
        <w:rPr>
          <w:rFonts w:ascii="Times New Roman" w:hAnsi="Times New Roman" w:cs="Times New Roman"/>
          <w:sz w:val="28"/>
          <w:szCs w:val="28"/>
        </w:rPr>
        <w:t>Вещи бывают нарядными, праздничными или тихими, уют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ными, деловыми, строгими; од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ни подходят для работы, другие - для отдыха; одни служат де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тям, другие - взрослым.</w:t>
      </w:r>
      <w:proofErr w:type="gramEnd"/>
      <w:r w:rsidRPr="00880385">
        <w:rPr>
          <w:rFonts w:ascii="Times New Roman" w:hAnsi="Times New Roman" w:cs="Times New Roman"/>
          <w:sz w:val="28"/>
          <w:szCs w:val="28"/>
        </w:rPr>
        <w:t xml:space="preserve"> Как должны выглядеть вещи, ре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шает художник и тем самым  создаёт пространственный и предметный мир вокруг нас, в котором выражаются наши представления о жизни. Каж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дый человек бывает в роли ху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дожника.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1. Твои игрушки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80385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880385">
        <w:rPr>
          <w:rFonts w:ascii="Times New Roman" w:hAnsi="Times New Roman" w:cs="Times New Roman"/>
          <w:sz w:val="28"/>
          <w:szCs w:val="28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2. Посуда у тебя дома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Повседневная и праздничная посуда. Конструкция, форма предметов и </w:t>
      </w:r>
      <w:proofErr w:type="gramStart"/>
      <w:r w:rsidRPr="00880385">
        <w:rPr>
          <w:rFonts w:ascii="Times New Roman" w:hAnsi="Times New Roman" w:cs="Times New Roman"/>
          <w:sz w:val="28"/>
          <w:szCs w:val="28"/>
        </w:rPr>
        <w:t>роспись</w:t>
      </w:r>
      <w:proofErr w:type="gramEnd"/>
      <w:r w:rsidRPr="00880385">
        <w:rPr>
          <w:rFonts w:ascii="Times New Roman" w:hAnsi="Times New Roman" w:cs="Times New Roman"/>
          <w:sz w:val="28"/>
          <w:szCs w:val="28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3. Мамин платок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Эскиз платка: для девочки, для бабушки, то есть </w:t>
      </w:r>
      <w:proofErr w:type="gramStart"/>
      <w:r w:rsidRPr="00880385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880385">
        <w:rPr>
          <w:rFonts w:ascii="Times New Roman" w:hAnsi="Times New Roman" w:cs="Times New Roman"/>
          <w:sz w:val="28"/>
          <w:szCs w:val="28"/>
        </w:rPr>
        <w:t xml:space="preserve"> по содержанию, ритмике рисунка, колориту, как средство выражения.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4. Обои и шторы в твоем доме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lastRenderedPageBreak/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5. Твои книжки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6. Поздравительная открытка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Эскиз открытки или декоративной закладки (по растительным мотивам). Возможно исполнение в технике </w:t>
      </w:r>
      <w:proofErr w:type="spellStart"/>
      <w:r w:rsidRPr="00880385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>, гравюры наклейками или графической монотипии.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7. Что сделал художник в нашем доме (обобщение темы)</w:t>
      </w:r>
    </w:p>
    <w:p w:rsidR="00880385" w:rsidRPr="00880385" w:rsidRDefault="00880385" w:rsidP="00880385">
      <w:pPr>
        <w:autoSpaceDE w:val="0"/>
        <w:autoSpaceDN w:val="0"/>
        <w:adjustRightInd w:val="0"/>
        <w:spacing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80385">
        <w:rPr>
          <w:rFonts w:ascii="Times New Roman" w:hAnsi="Times New Roman" w:cs="Times New Roman"/>
          <w:sz w:val="28"/>
          <w:szCs w:val="28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работ,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385">
        <w:rPr>
          <w:rFonts w:ascii="Times New Roman" w:hAnsi="Times New Roman" w:cs="Times New Roman"/>
          <w:b/>
          <w:sz w:val="28"/>
          <w:szCs w:val="28"/>
          <w:u w:val="single"/>
        </w:rPr>
        <w:t>Тема 2. Искусство на улицах твоего города (7 часов, обобщение темы)</w:t>
      </w:r>
    </w:p>
    <w:p w:rsidR="00880385" w:rsidRPr="00880385" w:rsidRDefault="00880385" w:rsidP="0088038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385" w:rsidRPr="00880385" w:rsidRDefault="00880385" w:rsidP="0088038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</w:t>
      </w:r>
      <w:r w:rsidRPr="00880385">
        <w:rPr>
          <w:rFonts w:ascii="Times New Roman" w:hAnsi="Times New Roman" w:cs="Times New Roman"/>
          <w:iCs/>
          <w:sz w:val="28"/>
          <w:szCs w:val="28"/>
        </w:rPr>
        <w:t>Воспринимать, сравнивать, давать эстетическую оценку объекту. Проектировать из</w:t>
      </w:r>
      <w:r w:rsidRPr="00880385">
        <w:rPr>
          <w:rFonts w:ascii="Times New Roman" w:hAnsi="Times New Roman" w:cs="Times New Roman"/>
          <w:iCs/>
          <w:sz w:val="28"/>
          <w:szCs w:val="28"/>
        </w:rPr>
        <w:softHyphen/>
        <w:t>делие: создавать образ в соответствии с замыслом и реализовывать его. Умение с достаточной пол</w:t>
      </w:r>
      <w:r w:rsidRPr="00880385">
        <w:rPr>
          <w:rFonts w:ascii="Times New Roman" w:hAnsi="Times New Roman" w:cs="Times New Roman"/>
          <w:iCs/>
          <w:sz w:val="28"/>
          <w:szCs w:val="28"/>
        </w:rPr>
        <w:softHyphen/>
        <w:t>нотой и точностью выражать свои мысли в соответствии с задачами и условиями ком</w:t>
      </w:r>
      <w:r w:rsidRPr="00880385">
        <w:rPr>
          <w:rFonts w:ascii="Times New Roman" w:hAnsi="Times New Roman" w:cs="Times New Roman"/>
          <w:iCs/>
          <w:sz w:val="28"/>
          <w:szCs w:val="28"/>
        </w:rPr>
        <w:softHyphen/>
        <w:t>муникации.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1.Памятники архитектуры – наследие веков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lastRenderedPageBreak/>
        <w:t xml:space="preserve">   Изучение и изображение архитектурного памятника, своих родных мест.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2. Парки, скверы, бульвары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3. Ажурные ограды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880385" w:rsidRPr="00880385" w:rsidRDefault="00880385" w:rsidP="00880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4. Фонари на улицах и в парках</w:t>
      </w:r>
    </w:p>
    <w:p w:rsidR="00880385" w:rsidRPr="00880385" w:rsidRDefault="00880385" w:rsidP="00880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880385" w:rsidRPr="00880385" w:rsidRDefault="00880385" w:rsidP="00880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5. Витрины магазинов</w:t>
      </w:r>
    </w:p>
    <w:p w:rsidR="00880385" w:rsidRPr="00880385" w:rsidRDefault="00880385" w:rsidP="00880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Роль художника в создании витрин. Реклама. Проект оформления витрины любого магазина (по выбору детей).</w:t>
      </w:r>
    </w:p>
    <w:p w:rsidR="00880385" w:rsidRPr="00880385" w:rsidRDefault="00880385" w:rsidP="00880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85" w:rsidRPr="00880385" w:rsidRDefault="00880385" w:rsidP="00880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6. Транспорт в городе</w:t>
      </w:r>
    </w:p>
    <w:p w:rsidR="00880385" w:rsidRPr="00880385" w:rsidRDefault="00880385" w:rsidP="00880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7. Что сделал художник на улицах моего города (обобщение темы)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880385">
        <w:rPr>
          <w:rFonts w:ascii="Times New Roman" w:hAnsi="Times New Roman" w:cs="Times New Roman"/>
          <w:sz w:val="28"/>
          <w:szCs w:val="28"/>
        </w:rPr>
        <w:t>разместить ограды</w:t>
      </w:r>
      <w:proofErr w:type="gramEnd"/>
      <w:r w:rsidRPr="00880385">
        <w:rPr>
          <w:rFonts w:ascii="Times New Roman" w:hAnsi="Times New Roman" w:cs="Times New Roman"/>
          <w:sz w:val="28"/>
          <w:szCs w:val="28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385">
        <w:rPr>
          <w:rFonts w:ascii="Times New Roman" w:hAnsi="Times New Roman" w:cs="Times New Roman"/>
          <w:b/>
          <w:sz w:val="28"/>
          <w:szCs w:val="28"/>
          <w:u w:val="single"/>
        </w:rPr>
        <w:t>Тема 3. Художник и зрелище (11 ч)</w:t>
      </w:r>
      <w:r w:rsidRPr="00880385">
        <w:rPr>
          <w:rFonts w:ascii="Times New Roman" w:hAnsi="Times New Roman" w:cs="Times New Roman"/>
          <w:sz w:val="28"/>
          <w:szCs w:val="28"/>
        </w:rP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</w:t>
      </w:r>
      <w:r w:rsidRPr="00880385">
        <w:rPr>
          <w:rFonts w:ascii="Times New Roman" w:hAnsi="Times New Roman" w:cs="Times New Roman"/>
          <w:sz w:val="28"/>
          <w:szCs w:val="28"/>
        </w:rPr>
        <w:lastRenderedPageBreak/>
        <w:t>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 Изобразительное искусство – необходимая составная часть зрелища.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0385">
        <w:rPr>
          <w:rFonts w:ascii="Times New Roman" w:hAnsi="Times New Roman" w:cs="Times New Roman"/>
          <w:iCs/>
          <w:sz w:val="28"/>
          <w:szCs w:val="28"/>
        </w:rPr>
        <w:t>Анализировать образец, определять материалы, кон</w:t>
      </w:r>
      <w:r w:rsidRPr="00880385">
        <w:rPr>
          <w:rFonts w:ascii="Times New Roman" w:hAnsi="Times New Roman" w:cs="Times New Roman"/>
          <w:iCs/>
          <w:sz w:val="28"/>
          <w:szCs w:val="28"/>
        </w:rPr>
        <w:softHyphen/>
        <w:t>тролировать и корректиро</w:t>
      </w:r>
      <w:r w:rsidRPr="00880385">
        <w:rPr>
          <w:rFonts w:ascii="Times New Roman" w:hAnsi="Times New Roman" w:cs="Times New Roman"/>
          <w:iCs/>
          <w:sz w:val="28"/>
          <w:szCs w:val="28"/>
        </w:rPr>
        <w:softHyphen/>
        <w:t xml:space="preserve">вать свою работу. </w:t>
      </w:r>
      <w:proofErr w:type="gramStart"/>
      <w:r w:rsidRPr="00880385">
        <w:rPr>
          <w:rFonts w:ascii="Times New Roman" w:hAnsi="Times New Roman" w:cs="Times New Roman"/>
          <w:iCs/>
          <w:sz w:val="28"/>
          <w:szCs w:val="28"/>
        </w:rPr>
        <w:t>Оценивав</w:t>
      </w:r>
      <w:proofErr w:type="gramEnd"/>
      <w:r w:rsidRPr="00880385">
        <w:rPr>
          <w:rFonts w:ascii="Times New Roman" w:hAnsi="Times New Roman" w:cs="Times New Roman"/>
          <w:iCs/>
          <w:sz w:val="28"/>
          <w:szCs w:val="28"/>
        </w:rPr>
        <w:t xml:space="preserve"> по заданным критериям. Да</w:t>
      </w:r>
      <w:r w:rsidRPr="00880385">
        <w:rPr>
          <w:rFonts w:ascii="Times New Roman" w:hAnsi="Times New Roman" w:cs="Times New Roman"/>
          <w:iCs/>
          <w:sz w:val="28"/>
          <w:szCs w:val="28"/>
        </w:rPr>
        <w:softHyphen/>
        <w:t>вать оценку своей работе и работе товарища по задан</w:t>
      </w:r>
      <w:r w:rsidRPr="00880385">
        <w:rPr>
          <w:rFonts w:ascii="Times New Roman" w:hAnsi="Times New Roman" w:cs="Times New Roman"/>
          <w:iCs/>
          <w:sz w:val="28"/>
          <w:szCs w:val="28"/>
        </w:rPr>
        <w:softHyphen/>
        <w:t>ным критериям. Самостоятельное создание способов решения проблем творческого и поискового характера.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1. Театральные маски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2. Художник в театре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Вымысел </w:t>
      </w:r>
      <w:proofErr w:type="gramStart"/>
      <w:r w:rsidRPr="008803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0385">
        <w:rPr>
          <w:rFonts w:ascii="Times New Roman" w:hAnsi="Times New Roman" w:cs="Times New Roman"/>
          <w:sz w:val="28"/>
          <w:szCs w:val="28"/>
        </w:rPr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3. Театр кукол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4. Театральный занавес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5. Афиша, плакат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Значение афиши. Образ спектакля, его выражение в афише. Шрифт. Изображение.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6. Праздник в городе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Роль художника в цирке. Элементы праздничного украшения города. Образ радостного и таинственного зрелища. Изображение циркового представления и его персонажей.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7. Школьный праздник-карнавал (Как художники помогают сделать праздник)</w:t>
      </w:r>
      <w:proofErr w:type="gramStart"/>
      <w:r w:rsidRPr="0088038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8038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880385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880385">
        <w:rPr>
          <w:rFonts w:ascii="Times New Roman" w:hAnsi="Times New Roman" w:cs="Times New Roman"/>
          <w:b/>
          <w:i/>
          <w:sz w:val="28"/>
          <w:szCs w:val="28"/>
        </w:rPr>
        <w:t>бобщающий урок)</w:t>
      </w:r>
    </w:p>
    <w:p w:rsidR="00880385" w:rsidRPr="00880385" w:rsidRDefault="00880385" w:rsidP="0088038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880385" w:rsidRPr="00880385" w:rsidRDefault="00880385" w:rsidP="0088038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385">
        <w:rPr>
          <w:rFonts w:ascii="Times New Roman" w:hAnsi="Times New Roman" w:cs="Times New Roman"/>
          <w:b/>
          <w:sz w:val="28"/>
          <w:szCs w:val="28"/>
          <w:u w:val="single"/>
        </w:rPr>
        <w:t>Тема 4. Художник и музей (8 ч)</w:t>
      </w:r>
    </w:p>
    <w:p w:rsidR="00880385" w:rsidRPr="00880385" w:rsidRDefault="00880385" w:rsidP="0088038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Художник создает произведе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ния, в которых он, изображая мир, размышляет о нём и вы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ражает своё отношение и пе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реживание явлений действи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тельности. Лучшие произведе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ния хранятся в музеях. Знаком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ство со станковыми видами и жанрами изобразительного ис</w:t>
      </w:r>
      <w:r w:rsidRPr="00880385">
        <w:rPr>
          <w:rFonts w:ascii="Times New Roman" w:hAnsi="Times New Roman" w:cs="Times New Roman"/>
          <w:sz w:val="28"/>
          <w:szCs w:val="28"/>
        </w:rPr>
        <w:softHyphen/>
        <w:t>кусства. Художественные музеи своего города, Москвы, Санкт-Петербурга, других городов.</w:t>
      </w:r>
      <w:r w:rsidRPr="00880385">
        <w:rPr>
          <w:rFonts w:ascii="Times New Roman" w:hAnsi="Times New Roman" w:cs="Times New Roman"/>
          <w:i/>
          <w:sz w:val="28"/>
          <w:szCs w:val="28"/>
        </w:rPr>
        <w:t xml:space="preserve"> Иметь представление</w:t>
      </w:r>
      <w:r w:rsidRPr="00880385">
        <w:rPr>
          <w:rFonts w:ascii="Times New Roman" w:hAnsi="Times New Roman" w:cs="Times New Roman"/>
          <w:sz w:val="28"/>
          <w:szCs w:val="28"/>
        </w:rPr>
        <w:t xml:space="preserve">  о самых разных музеях и роли  художника в создании экспозиции. </w:t>
      </w:r>
      <w:r w:rsidRPr="00880385">
        <w:rPr>
          <w:rFonts w:ascii="Times New Roman" w:hAnsi="Times New Roman" w:cs="Times New Roman"/>
          <w:i/>
          <w:sz w:val="28"/>
          <w:szCs w:val="28"/>
        </w:rPr>
        <w:t xml:space="preserve">Рассуждать, рассматривать и сравнивать </w:t>
      </w:r>
      <w:r w:rsidRPr="00880385">
        <w:rPr>
          <w:rFonts w:ascii="Times New Roman" w:hAnsi="Times New Roman" w:cs="Times New Roman"/>
          <w:sz w:val="28"/>
          <w:szCs w:val="28"/>
        </w:rPr>
        <w:t xml:space="preserve">картины. </w:t>
      </w:r>
      <w:r w:rsidRPr="00880385">
        <w:rPr>
          <w:rFonts w:ascii="Times New Roman" w:hAnsi="Times New Roman" w:cs="Times New Roman"/>
          <w:i/>
          <w:sz w:val="28"/>
          <w:szCs w:val="28"/>
        </w:rPr>
        <w:t>Создавать</w:t>
      </w:r>
      <w:r w:rsidRPr="00880385">
        <w:rPr>
          <w:rFonts w:ascii="Times New Roman" w:hAnsi="Times New Roman" w:cs="Times New Roman"/>
          <w:sz w:val="28"/>
          <w:szCs w:val="28"/>
        </w:rPr>
        <w:t xml:space="preserve"> композиции на заданную тему.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Участвовать в обсуждении содержания и выразительных средств. Понимать ценности искусства в соответствии гармонии человека с окружающим миром.</w:t>
      </w:r>
    </w:p>
    <w:p w:rsidR="00880385" w:rsidRPr="00880385" w:rsidRDefault="00880385" w:rsidP="0088038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80385" w:rsidRPr="00880385" w:rsidRDefault="00880385" w:rsidP="0088038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 xml:space="preserve">1. Музеи в жизни города </w:t>
      </w:r>
      <w:r w:rsidRPr="00880385">
        <w:rPr>
          <w:rFonts w:ascii="Times New Roman" w:hAnsi="Times New Roman" w:cs="Times New Roman"/>
          <w:sz w:val="28"/>
          <w:szCs w:val="28"/>
        </w:rPr>
        <w:t xml:space="preserve">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2. Искусство, которое хранится в этих музеях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3. Картин</w:t>
      </w:r>
      <w:proofErr w:type="gramStart"/>
      <w:r w:rsidRPr="00880385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880385">
        <w:rPr>
          <w:rFonts w:ascii="Times New Roman" w:hAnsi="Times New Roman" w:cs="Times New Roman"/>
          <w:b/>
          <w:i/>
          <w:sz w:val="28"/>
          <w:szCs w:val="28"/>
        </w:rPr>
        <w:t xml:space="preserve"> особый мир. Картина-пейзаж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Смотрим знаменитые пейзажи: И.Левитана, </w:t>
      </w:r>
      <w:proofErr w:type="spellStart"/>
      <w:r w:rsidRPr="00880385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 xml:space="preserve">, Н.Рериха, А.Куинджи, В.Ван </w:t>
      </w:r>
      <w:proofErr w:type="spellStart"/>
      <w:r w:rsidRPr="00880385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85">
        <w:rPr>
          <w:rFonts w:ascii="Times New Roman" w:hAnsi="Times New Roman" w:cs="Times New Roman"/>
          <w:sz w:val="28"/>
          <w:szCs w:val="28"/>
        </w:rPr>
        <w:t>К.Коро</w:t>
      </w:r>
      <w:proofErr w:type="spellEnd"/>
      <w:r w:rsidRPr="00880385">
        <w:rPr>
          <w:rFonts w:ascii="Times New Roman" w:hAnsi="Times New Roman" w:cs="Times New Roman"/>
          <w:sz w:val="28"/>
          <w:szCs w:val="28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Ученики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4. Картина-портрет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Знакомство с жанром портрета. Портрет по памяти или по представлению (портрет подруги, друга).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5. В музеях хранятся скульптуры известных мастеров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6. Исторические картины и картины бытового жанра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lastRenderedPageBreak/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i/>
          <w:sz w:val="28"/>
          <w:szCs w:val="28"/>
        </w:rPr>
        <w:t>7. Скульптура в музее и на улице.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Музеи сохраняют историю художественной культуры, творения великих художников (обобщение темы)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385">
        <w:rPr>
          <w:rFonts w:ascii="Times New Roman" w:hAnsi="Times New Roman" w:cs="Times New Roman"/>
          <w:b/>
          <w:sz w:val="28"/>
          <w:szCs w:val="28"/>
        </w:rPr>
        <w:t xml:space="preserve">   8. </w:t>
      </w:r>
      <w:r w:rsidRPr="00880385">
        <w:rPr>
          <w:rFonts w:ascii="Times New Roman" w:hAnsi="Times New Roman" w:cs="Times New Roman"/>
          <w:b/>
          <w:i/>
          <w:sz w:val="28"/>
          <w:szCs w:val="28"/>
        </w:rPr>
        <w:t>Художественная выставка (обобщение темы).</w:t>
      </w:r>
    </w:p>
    <w:p w:rsidR="00880385" w:rsidRPr="00880385" w:rsidRDefault="00880385" w:rsidP="008803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"Экскурсия" по выставке лучших работ за год, праздник искусств со своим собственным сценарием.</w:t>
      </w:r>
      <w:r w:rsidRPr="0088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385">
        <w:rPr>
          <w:rFonts w:ascii="Times New Roman" w:hAnsi="Times New Roman" w:cs="Times New Roman"/>
          <w:sz w:val="28"/>
          <w:szCs w:val="28"/>
        </w:rPr>
        <w:t>Подвести итог: какова роль художника в жизни каждого человека.</w:t>
      </w:r>
    </w:p>
    <w:p w:rsidR="00880385" w:rsidRPr="00880385" w:rsidRDefault="00880385" w:rsidP="008803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индивидуальных и фронтальных ответов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1.Активность участия.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2.Умение собеседника прочувствовать суть вопроса.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3.Искренность ответов, их развернутость, образность, аргументированность.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4.Самостоятельность.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5.Оригинальность суждений.</w:t>
      </w:r>
    </w:p>
    <w:p w:rsidR="00880385" w:rsidRPr="00880385" w:rsidRDefault="00880385" w:rsidP="008803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b/>
          <w:bCs/>
          <w:sz w:val="28"/>
          <w:szCs w:val="28"/>
        </w:rPr>
        <w:t>Критерии и система оценки творческой работы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80385" w:rsidRPr="00880385" w:rsidRDefault="00880385" w:rsidP="008803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85">
        <w:rPr>
          <w:rFonts w:ascii="Times New Roman" w:hAnsi="Times New Roman" w:cs="Times New Roman"/>
          <w:sz w:val="28"/>
          <w:szCs w:val="28"/>
        </w:rPr>
        <w:t xml:space="preserve">3.Общее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 Из всех этих компонентов складывается общая оценка работы </w:t>
      </w:r>
      <w:proofErr w:type="gramStart"/>
      <w:r w:rsidRPr="008803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80385">
        <w:rPr>
          <w:rFonts w:ascii="Times New Roman" w:hAnsi="Times New Roman" w:cs="Times New Roman"/>
          <w:sz w:val="28"/>
          <w:szCs w:val="28"/>
        </w:rPr>
        <w:t>.</w:t>
      </w:r>
    </w:p>
    <w:p w:rsidR="00880385" w:rsidRPr="000B3E73" w:rsidRDefault="00880385" w:rsidP="000B3E73">
      <w:pPr>
        <w:pStyle w:val="12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 w:cs="Times New Roman"/>
          <w:b/>
          <w:caps/>
        </w:rPr>
      </w:pPr>
      <w:r w:rsidRPr="000B3E73">
        <w:rPr>
          <w:rStyle w:val="1BookAntiqua"/>
          <w:rFonts w:ascii="Times New Roman" w:hAnsi="Times New Roman" w:cs="Times New Roman"/>
          <w:b/>
          <w:caps/>
        </w:rPr>
        <w:lastRenderedPageBreak/>
        <w:t xml:space="preserve">ОПИСАНИЕ  УЧЕБНО-МЕТОДИЧЕСКОГО И Материально-техническоГО обеспечениЯ образовательного процесса </w:t>
      </w:r>
    </w:p>
    <w:p w:rsidR="00880385" w:rsidRPr="000B3E73" w:rsidRDefault="00880385" w:rsidP="000B3E73">
      <w:pPr>
        <w:pStyle w:val="12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 w:cs="Times New Roman"/>
          <w:b/>
          <w:caps/>
        </w:rPr>
      </w:pPr>
      <w:r w:rsidRPr="000B3E73">
        <w:rPr>
          <w:rStyle w:val="1BookAntiqua"/>
          <w:rFonts w:ascii="Times New Roman" w:hAnsi="Times New Roman" w:cs="Times New Roman"/>
          <w:b/>
          <w:caps/>
        </w:rPr>
        <w:t>по предмету «Изобразительное искусство»</w:t>
      </w:r>
    </w:p>
    <w:p w:rsidR="00880385" w:rsidRPr="000B3E73" w:rsidRDefault="00880385" w:rsidP="000B3E7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0385" w:rsidRPr="000B3E73" w:rsidRDefault="00880385" w:rsidP="000B3E7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E7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Start"/>
      <w:r w:rsidRPr="000B3E73">
        <w:rPr>
          <w:rFonts w:ascii="Times New Roman" w:hAnsi="Times New Roman" w:cs="Times New Roman"/>
          <w:b/>
          <w:i/>
          <w:sz w:val="28"/>
          <w:szCs w:val="28"/>
          <w:u w:val="single"/>
        </w:rPr>
        <w:t>)У</w:t>
      </w:r>
      <w:proofErr w:type="gramEnd"/>
      <w:r w:rsidRPr="000B3E73">
        <w:rPr>
          <w:rFonts w:ascii="Times New Roman" w:hAnsi="Times New Roman" w:cs="Times New Roman"/>
          <w:b/>
          <w:i/>
          <w:sz w:val="28"/>
          <w:szCs w:val="28"/>
          <w:u w:val="single"/>
        </w:rPr>
        <w:t>чебно-методическое обеспечение</w:t>
      </w:r>
    </w:p>
    <w:p w:rsidR="00880385" w:rsidRPr="000B3E73" w:rsidRDefault="00880385" w:rsidP="000B3E73">
      <w:pPr>
        <w:pStyle w:val="c20"/>
        <w:spacing w:before="0" w:beforeAutospacing="0" w:after="0" w:afterAutospacing="0"/>
        <w:jc w:val="both"/>
        <w:rPr>
          <w:b/>
          <w:sz w:val="28"/>
          <w:szCs w:val="28"/>
        </w:rPr>
      </w:pPr>
      <w:r w:rsidRPr="000B3E73">
        <w:rPr>
          <w:rStyle w:val="c3"/>
          <w:b/>
          <w:sz w:val="28"/>
          <w:szCs w:val="28"/>
        </w:rPr>
        <w:t>Учебники:</w:t>
      </w:r>
    </w:p>
    <w:p w:rsidR="00880385" w:rsidRPr="000B3E73" w:rsidRDefault="00880385" w:rsidP="000B3E7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E73">
        <w:rPr>
          <w:rFonts w:ascii="Times New Roman" w:hAnsi="Times New Roman" w:cs="Times New Roman"/>
          <w:color w:val="000000"/>
          <w:sz w:val="28"/>
          <w:szCs w:val="28"/>
        </w:rPr>
        <w:t xml:space="preserve">            Изобразительное искусство. Иск</w:t>
      </w:r>
      <w:r w:rsidR="00354B6E">
        <w:rPr>
          <w:rFonts w:ascii="Times New Roman" w:hAnsi="Times New Roman" w:cs="Times New Roman"/>
          <w:color w:val="000000"/>
          <w:sz w:val="28"/>
          <w:szCs w:val="28"/>
        </w:rPr>
        <w:t>усство вокруг нас.3 класс: учебник</w:t>
      </w:r>
      <w:r w:rsidRPr="000B3E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B3E7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gramStart"/>
      <w:r w:rsidRPr="000B3E73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0B3E73">
        <w:rPr>
          <w:rFonts w:ascii="Times New Roman" w:hAnsi="Times New Roman" w:cs="Times New Roman"/>
          <w:color w:val="000000"/>
          <w:sz w:val="28"/>
          <w:szCs w:val="28"/>
        </w:rPr>
        <w:t>рганизаций</w:t>
      </w:r>
      <w:proofErr w:type="spellEnd"/>
      <w:r w:rsidR="00354B6E">
        <w:rPr>
          <w:rFonts w:ascii="Times New Roman" w:hAnsi="Times New Roman" w:cs="Times New Roman"/>
          <w:color w:val="000000"/>
          <w:sz w:val="28"/>
          <w:szCs w:val="28"/>
        </w:rPr>
        <w:t xml:space="preserve"> /(Н.А. Горяева, Л.А. </w:t>
      </w:r>
      <w:proofErr w:type="spellStart"/>
      <w:r w:rsidR="00354B6E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0B3E73">
        <w:rPr>
          <w:rFonts w:ascii="Times New Roman" w:hAnsi="Times New Roman" w:cs="Times New Roman"/>
          <w:color w:val="000000"/>
          <w:sz w:val="28"/>
          <w:szCs w:val="28"/>
        </w:rPr>
        <w:t xml:space="preserve">, А.С. Питерских и др.); под ред. Б.М. </w:t>
      </w:r>
      <w:proofErr w:type="spellStart"/>
      <w:r w:rsidRPr="000B3E73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0B3E73">
        <w:rPr>
          <w:rFonts w:ascii="Times New Roman" w:hAnsi="Times New Roman" w:cs="Times New Roman"/>
          <w:color w:val="000000"/>
          <w:sz w:val="28"/>
          <w:szCs w:val="28"/>
        </w:rPr>
        <w:t>.  - 7-</w:t>
      </w:r>
      <w:r w:rsidR="00354B6E">
        <w:rPr>
          <w:rFonts w:ascii="Times New Roman" w:hAnsi="Times New Roman" w:cs="Times New Roman"/>
          <w:color w:val="000000"/>
          <w:sz w:val="28"/>
          <w:szCs w:val="28"/>
        </w:rPr>
        <w:t>е изд. – М.: «Просвещение», 2015</w:t>
      </w:r>
      <w:r w:rsidRPr="000B3E73">
        <w:rPr>
          <w:rFonts w:ascii="Times New Roman" w:hAnsi="Times New Roman" w:cs="Times New Roman"/>
          <w:color w:val="000000"/>
          <w:sz w:val="28"/>
          <w:szCs w:val="28"/>
        </w:rPr>
        <w:t xml:space="preserve">.-144 с.       </w:t>
      </w:r>
    </w:p>
    <w:p w:rsidR="00880385" w:rsidRPr="000B3E73" w:rsidRDefault="00880385" w:rsidP="000B3E73">
      <w:pPr>
        <w:pStyle w:val="c16"/>
        <w:spacing w:before="0" w:beforeAutospacing="0" w:after="0" w:afterAutospacing="0"/>
        <w:jc w:val="both"/>
        <w:rPr>
          <w:rStyle w:val="c11"/>
          <w:i/>
          <w:color w:val="FF0000"/>
          <w:sz w:val="28"/>
          <w:szCs w:val="28"/>
        </w:rPr>
      </w:pPr>
    </w:p>
    <w:p w:rsidR="00880385" w:rsidRPr="000B3E73" w:rsidRDefault="00880385" w:rsidP="000B3E73">
      <w:pPr>
        <w:pStyle w:val="c16"/>
        <w:spacing w:before="0" w:beforeAutospacing="0" w:after="0" w:afterAutospacing="0"/>
        <w:jc w:val="both"/>
        <w:rPr>
          <w:rStyle w:val="c11"/>
          <w:b/>
          <w:sz w:val="28"/>
          <w:szCs w:val="28"/>
        </w:rPr>
      </w:pPr>
      <w:r w:rsidRPr="000B3E73">
        <w:rPr>
          <w:rStyle w:val="c11"/>
          <w:b/>
          <w:sz w:val="28"/>
          <w:szCs w:val="28"/>
        </w:rPr>
        <w:t>Методические пособия для учителя:</w:t>
      </w:r>
    </w:p>
    <w:p w:rsidR="00880385" w:rsidRPr="000B3E73" w:rsidRDefault="00880385" w:rsidP="000B3E73">
      <w:pPr>
        <w:pStyle w:val="c16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0B3E73">
        <w:rPr>
          <w:rStyle w:val="c3"/>
          <w:sz w:val="28"/>
          <w:szCs w:val="28"/>
        </w:rPr>
        <w:t xml:space="preserve">    1.</w:t>
      </w:r>
      <w:r w:rsidRPr="000B3E73">
        <w:rPr>
          <w:rStyle w:val="c26"/>
          <w:rFonts w:eastAsia="Arial Unicode MS"/>
          <w:sz w:val="28"/>
          <w:szCs w:val="28"/>
        </w:rPr>
        <w:t xml:space="preserve">   </w:t>
      </w:r>
      <w:proofErr w:type="spellStart"/>
      <w:r w:rsidRPr="000B3E73">
        <w:rPr>
          <w:rFonts w:eastAsia="Arial Unicode MS"/>
          <w:sz w:val="28"/>
          <w:szCs w:val="28"/>
        </w:rPr>
        <w:t>Неменский</w:t>
      </w:r>
      <w:proofErr w:type="spellEnd"/>
      <w:r w:rsidRPr="000B3E73">
        <w:rPr>
          <w:rFonts w:eastAsia="Arial Unicode MS"/>
          <w:sz w:val="28"/>
          <w:szCs w:val="28"/>
        </w:rPr>
        <w:t xml:space="preserve">, Б. М. Изобразительное искусство: 1–4 классы: рабочие программы / Б. М. </w:t>
      </w:r>
      <w:proofErr w:type="spellStart"/>
      <w:r w:rsidRPr="000B3E73">
        <w:rPr>
          <w:rFonts w:eastAsia="Arial Unicode MS"/>
          <w:sz w:val="28"/>
          <w:szCs w:val="28"/>
        </w:rPr>
        <w:t>Неменский</w:t>
      </w:r>
      <w:proofErr w:type="spellEnd"/>
      <w:r w:rsidRPr="000B3E73">
        <w:rPr>
          <w:rFonts w:eastAsia="Arial Unicode MS"/>
          <w:sz w:val="28"/>
          <w:szCs w:val="28"/>
        </w:rPr>
        <w:t xml:space="preserve"> [и др.]. – М., Просвещение, 2011.</w:t>
      </w:r>
    </w:p>
    <w:p w:rsidR="00880385" w:rsidRPr="000B3E73" w:rsidRDefault="00880385" w:rsidP="000B3E73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</w:p>
    <w:p w:rsidR="00880385" w:rsidRPr="000B3E73" w:rsidRDefault="00880385" w:rsidP="000B3E73">
      <w:pPr>
        <w:pStyle w:val="c16"/>
        <w:spacing w:before="0" w:beforeAutospacing="0" w:after="0" w:afterAutospacing="0"/>
        <w:jc w:val="both"/>
        <w:rPr>
          <w:b/>
          <w:sz w:val="28"/>
          <w:szCs w:val="28"/>
        </w:rPr>
      </w:pPr>
      <w:r w:rsidRPr="000B3E73">
        <w:rPr>
          <w:sz w:val="28"/>
          <w:szCs w:val="28"/>
        </w:rPr>
        <w:t xml:space="preserve"> </w:t>
      </w:r>
      <w:r w:rsidRPr="000B3E73">
        <w:rPr>
          <w:b/>
          <w:sz w:val="28"/>
          <w:szCs w:val="28"/>
        </w:rPr>
        <w:t>Дополнительная литература:</w:t>
      </w:r>
    </w:p>
    <w:p w:rsidR="00880385" w:rsidRPr="000B3E73" w:rsidRDefault="00880385" w:rsidP="000B3E73">
      <w:pPr>
        <w:spacing w:line="240" w:lineRule="auto"/>
        <w:ind w:firstLine="284"/>
        <w:jc w:val="both"/>
        <w:rPr>
          <w:rStyle w:val="c11"/>
          <w:rFonts w:ascii="Times New Roman" w:hAnsi="Times New Roman" w:cs="Times New Roman"/>
          <w:b/>
          <w:sz w:val="28"/>
          <w:szCs w:val="28"/>
        </w:rPr>
      </w:pPr>
      <w:r w:rsidRPr="000B3E73">
        <w:rPr>
          <w:rFonts w:ascii="Times New Roman" w:hAnsi="Times New Roman" w:cs="Times New Roman"/>
          <w:sz w:val="28"/>
          <w:szCs w:val="28"/>
        </w:rPr>
        <w:t xml:space="preserve">1.  Изобразительное искусство в начальной школе. Обучение приемам художественно-творческой деятельности / авт.-сост. О. В. Павлова. – Волгоград </w:t>
      </w:r>
    </w:p>
    <w:p w:rsidR="00880385" w:rsidRPr="000B3E73" w:rsidRDefault="000B3E73" w:rsidP="000B3E73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80385" w:rsidRPr="000B3E73">
        <w:rPr>
          <w:b/>
          <w:sz w:val="28"/>
          <w:szCs w:val="28"/>
        </w:rPr>
        <w:t>атериально – технические средства обучения:</w:t>
      </w:r>
    </w:p>
    <w:p w:rsidR="00880385" w:rsidRPr="000B3E73" w:rsidRDefault="00880385" w:rsidP="000B3E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3E73">
        <w:rPr>
          <w:rFonts w:ascii="Times New Roman" w:hAnsi="Times New Roman" w:cs="Times New Roman"/>
          <w:sz w:val="28"/>
          <w:szCs w:val="28"/>
        </w:rPr>
        <w:t>Компьютер</w:t>
      </w:r>
      <w:r w:rsidR="000B1469" w:rsidRPr="000B3E73">
        <w:rPr>
          <w:rFonts w:ascii="Times New Roman" w:hAnsi="Times New Roman" w:cs="Times New Roman"/>
          <w:sz w:val="28"/>
          <w:szCs w:val="28"/>
        </w:rPr>
        <w:t>, принтер</w:t>
      </w:r>
      <w:r w:rsidRPr="000B3E73">
        <w:rPr>
          <w:rFonts w:ascii="Times New Roman" w:hAnsi="Times New Roman" w:cs="Times New Roman"/>
          <w:sz w:val="28"/>
          <w:szCs w:val="28"/>
        </w:rPr>
        <w:t xml:space="preserve">, </w:t>
      </w:r>
      <w:r w:rsidR="000B1469" w:rsidRPr="000B3E73">
        <w:rPr>
          <w:rFonts w:ascii="Times New Roman" w:hAnsi="Times New Roman" w:cs="Times New Roman"/>
          <w:sz w:val="28"/>
          <w:szCs w:val="28"/>
        </w:rPr>
        <w:t>проектор</w:t>
      </w:r>
    </w:p>
    <w:p w:rsidR="00880385" w:rsidRPr="000B3E73" w:rsidRDefault="00880385" w:rsidP="000B3E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7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80385" w:rsidRPr="000B3E73" w:rsidRDefault="00880385" w:rsidP="000B3E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E73">
        <w:rPr>
          <w:rFonts w:ascii="Times New Roman" w:hAnsi="Times New Roman" w:cs="Times New Roman"/>
          <w:i/>
          <w:sz w:val="28"/>
          <w:szCs w:val="28"/>
        </w:rPr>
        <w:t xml:space="preserve">1. http://ru.wikipedia.org/wiki </w:t>
      </w:r>
    </w:p>
    <w:p w:rsidR="00880385" w:rsidRPr="000B3E73" w:rsidRDefault="00880385" w:rsidP="000B3E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E73">
        <w:rPr>
          <w:rFonts w:ascii="Times New Roman" w:hAnsi="Times New Roman" w:cs="Times New Roman"/>
          <w:i/>
          <w:sz w:val="28"/>
          <w:szCs w:val="28"/>
        </w:rPr>
        <w:t xml:space="preserve">2.. http://www.metodkabinet.eu/TemKollekzii/NarodnyePromysly.html </w:t>
      </w:r>
    </w:p>
    <w:p w:rsidR="000B1469" w:rsidRPr="000B3E73" w:rsidRDefault="000B1469" w:rsidP="000B3E73">
      <w:pPr>
        <w:pStyle w:val="a7"/>
        <w:ind w:left="0"/>
        <w:rPr>
          <w:rStyle w:val="a8"/>
          <w:i/>
          <w:sz w:val="28"/>
          <w:szCs w:val="28"/>
        </w:rPr>
      </w:pPr>
      <w:r w:rsidRPr="000B3E73">
        <w:rPr>
          <w:i/>
          <w:sz w:val="28"/>
          <w:szCs w:val="28"/>
        </w:rPr>
        <w:t>3</w:t>
      </w:r>
      <w:r w:rsidR="00880385" w:rsidRPr="000B3E73">
        <w:rPr>
          <w:i/>
          <w:sz w:val="28"/>
          <w:szCs w:val="28"/>
        </w:rPr>
        <w:t xml:space="preserve">. Единая коллекция Цифровых Образовательных Ресурсов. </w:t>
      </w:r>
      <w:hyperlink r:id="rId5" w:history="1">
        <w:r w:rsidR="00880385" w:rsidRPr="000B3E73">
          <w:rPr>
            <w:rStyle w:val="a8"/>
            <w:i/>
            <w:sz w:val="28"/>
            <w:szCs w:val="28"/>
          </w:rPr>
          <w:t>http://school-collection.edu.ru</w:t>
        </w:r>
      </w:hyperlink>
      <w:r w:rsidR="00880385" w:rsidRPr="000B3E73">
        <w:rPr>
          <w:rStyle w:val="a8"/>
          <w:i/>
          <w:sz w:val="28"/>
          <w:szCs w:val="28"/>
        </w:rPr>
        <w:t xml:space="preserve">     </w:t>
      </w:r>
    </w:p>
    <w:p w:rsidR="000B1469" w:rsidRPr="000B3E73" w:rsidRDefault="000B1469" w:rsidP="000B3E73">
      <w:pPr>
        <w:pStyle w:val="a7"/>
        <w:ind w:left="0"/>
        <w:rPr>
          <w:rStyle w:val="a8"/>
          <w:i/>
          <w:sz w:val="28"/>
          <w:szCs w:val="28"/>
        </w:rPr>
      </w:pPr>
      <w:r w:rsidRPr="000B3E73">
        <w:rPr>
          <w:rStyle w:val="a8"/>
          <w:i/>
          <w:sz w:val="28"/>
          <w:szCs w:val="28"/>
        </w:rPr>
        <w:t xml:space="preserve"> </w:t>
      </w:r>
    </w:p>
    <w:p w:rsidR="00880385" w:rsidRPr="000B3E73" w:rsidRDefault="000B1469" w:rsidP="000B3E73">
      <w:pPr>
        <w:pStyle w:val="a7"/>
        <w:ind w:left="0"/>
        <w:rPr>
          <w:i/>
          <w:sz w:val="28"/>
          <w:szCs w:val="28"/>
        </w:rPr>
      </w:pPr>
      <w:r w:rsidRPr="000B3E73">
        <w:rPr>
          <w:rStyle w:val="a8"/>
          <w:i/>
          <w:color w:val="auto"/>
          <w:sz w:val="28"/>
          <w:szCs w:val="28"/>
          <w:u w:val="none"/>
        </w:rPr>
        <w:t>4</w:t>
      </w:r>
      <w:r w:rsidR="00880385" w:rsidRPr="000B3E73">
        <w:rPr>
          <w:rStyle w:val="a8"/>
          <w:i/>
          <w:sz w:val="28"/>
          <w:szCs w:val="28"/>
        </w:rPr>
        <w:t xml:space="preserve"> </w:t>
      </w:r>
      <w:r w:rsidR="00880385" w:rsidRPr="000B3E73">
        <w:rPr>
          <w:i/>
          <w:sz w:val="28"/>
          <w:szCs w:val="28"/>
        </w:rPr>
        <w:t xml:space="preserve">Фестиваль педагогических идей.- </w:t>
      </w:r>
      <w:hyperlink r:id="rId6" w:history="1">
        <w:r w:rsidR="00880385" w:rsidRPr="000B3E73">
          <w:rPr>
            <w:rStyle w:val="a8"/>
            <w:i/>
            <w:sz w:val="28"/>
            <w:szCs w:val="28"/>
          </w:rPr>
          <w:t>http://festival.1september.ru</w:t>
        </w:r>
      </w:hyperlink>
    </w:p>
    <w:p w:rsidR="00ED2D4A" w:rsidRPr="000B3E73" w:rsidRDefault="00ED2D4A" w:rsidP="000B3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73" w:rsidRDefault="000B3E73" w:rsidP="008803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73" w:rsidRDefault="000B3E73" w:rsidP="000B3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7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7"/>
        <w:gridCol w:w="709"/>
        <w:gridCol w:w="5105"/>
        <w:gridCol w:w="2835"/>
        <w:gridCol w:w="2551"/>
        <w:gridCol w:w="2268"/>
      </w:tblGrid>
      <w:tr w:rsidR="00361B17" w:rsidRPr="000B3E73" w:rsidTr="00361B17">
        <w:trPr>
          <w:trHeight w:val="113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61B17" w:rsidRPr="000B3E73" w:rsidTr="00361B17">
        <w:trPr>
          <w:trHeight w:val="27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Твои  игрушки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Урок открытия новых знаний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игрушек </w:t>
            </w:r>
            <w:proofErr w:type="spellStart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, Филимонова, Хохломы, Гжели. Умение </w:t>
            </w:r>
            <w:proofErr w:type="gramStart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выполнять роль</w:t>
            </w:r>
            <w:proofErr w:type="gramEnd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мастера Украшения, расписывая игрушки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преобразиться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в мастера Постройки, создавая форму игрушки, умение конструировать  и расписывать игрушки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 находить нужную информацию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 пользоваться ею.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Посуда у тебя дома</w:t>
            </w:r>
          </w:p>
          <w:p w:rsidR="00361B17" w:rsidRPr="000B3E73" w:rsidRDefault="00361B17" w:rsidP="00BA1C85">
            <w:pPr>
              <w:pStyle w:val="a5"/>
              <w:spacing w:before="0" w:beforeAutospacing="0" w:after="0" w:afterAutospacing="0"/>
              <w:textAlignment w:val="baseline"/>
            </w:pPr>
          </w:p>
          <w:p w:rsidR="00361B17" w:rsidRPr="000B3E73" w:rsidRDefault="00361B17" w:rsidP="00BA1C85">
            <w:pPr>
              <w:pStyle w:val="a5"/>
              <w:spacing w:before="0" w:beforeAutospacing="0" w:after="0" w:afterAutospacing="0"/>
              <w:textAlignment w:val="baseline"/>
            </w:pPr>
            <w:r w:rsidRPr="000B3E73">
              <w:t xml:space="preserve">Урок закрепления новых </w:t>
            </w:r>
            <w:r w:rsidRPr="000B3E73">
              <w:lastRenderedPageBreak/>
              <w:t>знаний.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 создания выразительной формы посуды в лепке.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работы мастеров Постройки, Украшения, Изображения. Знание отличия образцов посуды, созданных мастерами промыслов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(Гжель, Хохлома)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изобразить посуду по своему образцу. Знание понятия «сервиз»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образцы, определять материалы, контролировать и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свою работу, создавать образ в соответствии с замыслом и реализовывать его.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Обои и шторы  у тебя дома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роли художников </w:t>
            </w:r>
          </w:p>
          <w:p w:rsidR="00361B17" w:rsidRPr="000B3E73" w:rsidRDefault="00361B17" w:rsidP="00361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в создании обоев, штор. Понимание роли каждого из Братьев-Мастеров  в создании обоев и штор: построение ритма, изобразительные мотивы.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Мамин платок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Знание основных вариантов композиционного решения росписи платка. Обрести опыт творчества и художественно-практические навыки в создании эскиза  росписи платка.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Твои книжки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Комбинированный урок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художника и Братьев </w:t>
            </w:r>
            <w:proofErr w:type="gramStart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астеров  в создании книги.</w:t>
            </w:r>
            <w:r w:rsidRPr="000B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назначение книг, оформлять обложку иллюстрации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Знание художников, выполняющих иллюстрации. Знание отдельных элементов  оформления книги.  Овладеть навыками коллективной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</w:t>
            </w:r>
            <w:proofErr w:type="spellEnd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тельная открытка (или </w:t>
            </w:r>
            <w:proofErr w:type="spellStart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</w:t>
            </w:r>
            <w:proofErr w:type="spellEnd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закладка)</w:t>
            </w:r>
            <w:proofErr w:type="gramEnd"/>
          </w:p>
          <w:p w:rsidR="00361B17" w:rsidRPr="00361B17" w:rsidRDefault="00361B17" w:rsidP="00BA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Комбинированный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и Братьев-Мастеров  в создании форм открыток изображений на них.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видов графических работ (работа в технике </w:t>
            </w:r>
            <w:proofErr w:type="spellStart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, графической монотипии, аппликации или смешанной технике)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простую графическую работу.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 художника для твоего дома.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(обоб</w:t>
            </w: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щение темы)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 в роли зрителей, художников</w:t>
            </w:r>
            <w:proofErr w:type="gramStart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Осознавать важную роль художника, его труда  в создании среды жизни человека, предметного мира в каждом доме. Эстетически оценивать работы сверстников.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Памятники архитектуры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Урок открытия новых знаний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видеть архитектурный образ, образ городской среды.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памятников города, места их нахождения.</w:t>
            </w:r>
            <w:r w:rsidRPr="000B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Знание художников – скульпторов и архитекторов. Изображать архитектуру своих родных мест, выстраивая композицию листа. Понимать, что памятники архитектуры </w:t>
            </w:r>
            <w:proofErr w:type="gramStart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то достояние народа.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 находить нужную информацию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 пользоваться ею.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Парки, скверы, </w:t>
            </w:r>
            <w:r w:rsidRPr="000B3E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бульвары</w:t>
            </w:r>
          </w:p>
          <w:p w:rsidR="00361B17" w:rsidRPr="000B3E73" w:rsidRDefault="00361B17" w:rsidP="00BA1C85">
            <w:pPr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3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Комбинированный урок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 и анализировать парки, скверы и бульвары с точки зрения их разного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назначения и устроения.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, в чем заключается работа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художника-архитектора. Знание, понятия «ландшафтная архитектура»; что работа художника-архитектора – работа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целого коллектива. 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изобразить парк или сквер. Овладевать приемами коллективной творческой работы в процессе создания общего проекта.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гордости за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 и искусство Родины, своего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Ажурные ограды</w:t>
            </w:r>
          </w:p>
          <w:p w:rsidR="00361B17" w:rsidRPr="000B3E73" w:rsidRDefault="00361B17" w:rsidP="00BA1C85">
            <w:pPr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1B17" w:rsidRPr="000B3E73" w:rsidRDefault="00361B17" w:rsidP="00BA1C85">
            <w:pPr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3E73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Комбинированный урок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приемы работы с бумагой:   складывание, симметричное вырезание.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разных инженерных формы ажурных сцеплений металла. 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из бумаги ажурные решетки.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 и реализации проектов.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фонари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3E73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Комбинированный урок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анализировать, давать эстетическую оценку старинным  в Санкт-Петербурге, Москве, Саратове. Отмечать особенности формы и украшений.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необычные фонари.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виды и назначение фонарей.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придумать свои варианты фонарей для детского праздника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Витрины</w:t>
            </w:r>
          </w:p>
          <w:p w:rsidR="00361B17" w:rsidRPr="000B3E73" w:rsidRDefault="00361B17" w:rsidP="00BA1C85">
            <w:pPr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3E73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Комбинированный урок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0B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витрин по назначению и уровню культуры города.   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облика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витрины магазина.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Видеть, сопоставлять, объяснять связь природных форм с инженерными конструкциями. 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разных видов транспорта.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изобразить разные виды транспорта. Обрести новые навыки в конструировании бумаги.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361B17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на улицах твоего села. </w:t>
            </w:r>
            <w:r w:rsidRPr="000B3E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r w:rsidRPr="000B3E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Обобщение темы</w:t>
            </w:r>
            <w:r w:rsidRPr="000B3E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Овладеть приемами коллективной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в цирке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открытия новых знаний,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61B17" w:rsidRPr="00361B17" w:rsidRDefault="00361B17" w:rsidP="00361B17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важную роль художника в цирке. Учиться изображать </w:t>
            </w:r>
            <w:proofErr w:type="gramStart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, веселое подвижное.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отличия и сходство театра и цирка.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эскиз циркового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наблюдательности и фантазии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образцы, работы, определять материалы,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работу, формулировать собственную позицию и мнение.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в театре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истоков театрального искусства.  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создать эпизод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театральной сказки. Придумать эскиз театрального костюма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Знание, каким был древний античный театр.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Умение нарисовать эскиз театрального костюма.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 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Театр кукол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театра кукол как пример видового разнообразия театра. 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создать театральных кукол из различных материалов.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образцы, определять материалы, контролировать и корректировать свою работу; оценивать по заданным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маски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Урок открытия новых знаний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истории происхождения театральных масок.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Афиша и плакат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B17" w:rsidRPr="00361B17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Знание  назначения афиши.   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создать эскиз афиши к спектаклю.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Праздник в городе и селе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Объяснять работу художника по созданию облика праздничного города, села. Фантазировать, как можно украсить город к празднику Победы, новому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Знание элементов праздничного  оформления, умение использовать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материалы, передавать настроение в творческой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мышления, наблюдательности и фантазии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выделенные учителем ориентиры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умение формулировать собственное мнение и позицию.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Школь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карнавал.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роли художника в зрелищных искусствах. Овладение навыками коллективного художественного творчества.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Музеи в жизни города</w:t>
            </w:r>
          </w:p>
          <w:p w:rsidR="00361B17" w:rsidRPr="00361B17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роль художественного музея. Иметь представления  о самых разных видах музеев.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самых значительных музеях искусства России. Знания о роли художника в создании музейных экспозиций.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изобразить интерьер музея.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Картина – особый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мир. Картина-пейзаж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творческой работе зрителя, о своем опыте восприятия произведения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 Рассматривать и сравнивать картины – пейзажи.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художников, изображающих пейзажи.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Знание,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картина-пейзаж, о роли цвета </w:t>
            </w:r>
          </w:p>
          <w:p w:rsidR="00361B17" w:rsidRPr="000B3E73" w:rsidRDefault="00361B17" w:rsidP="00361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в пейзаже. Умение  изобразить пейзаж по представлению.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культуре и искусству других народов нашей страны и мира в 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информации, используя материалы представленных картин и учебника, выделять этапы работы.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Картина-портрет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i/>
                <w:sz w:val="24"/>
                <w:szCs w:val="24"/>
              </w:rPr>
              <w:t>Урок открытия новых знаний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361B17" w:rsidRDefault="00361B17" w:rsidP="00361B17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B3E73">
              <w:rPr>
                <w:i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 жанре портрета</w:t>
            </w:r>
            <w:r w:rsidRPr="000B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об изображенном на картине человеке.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Картина-натюрморт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B3E73">
              <w:rPr>
                <w:i/>
                <w:sz w:val="24"/>
                <w:szCs w:val="24"/>
              </w:rPr>
              <w:lastRenderedPageBreak/>
              <w:t>урок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натюрморт, где можно увидеть натюрморт. 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по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 с ярко выраженным настроением (</w:t>
            </w:r>
            <w:proofErr w:type="gramStart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proofErr w:type="gramEnd"/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, праздничное, 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творческой деятельности при выполнении учебных практических работ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исторические и бытовые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B3E73">
              <w:rPr>
                <w:i/>
                <w:sz w:val="24"/>
                <w:szCs w:val="24"/>
              </w:rPr>
              <w:t>урок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отличия исторических  и бытовых картин.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смешанной технике.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Скульптура в музее и на улице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Комбини</w:t>
            </w:r>
            <w:proofErr w:type="spellEnd"/>
            <w:r w:rsidRPr="000B3E73">
              <w:rPr>
                <w:i/>
                <w:sz w:val="24"/>
                <w:szCs w:val="24"/>
              </w:rPr>
              <w:t>-</w:t>
            </w:r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B3E73">
              <w:rPr>
                <w:i/>
                <w:sz w:val="24"/>
                <w:szCs w:val="24"/>
              </w:rPr>
              <w:t>рованный</w:t>
            </w:r>
            <w:proofErr w:type="spellEnd"/>
          </w:p>
          <w:p w:rsidR="00361B17" w:rsidRPr="000B3E73" w:rsidRDefault="00361B17" w:rsidP="00BA1C85">
            <w:pPr>
              <w:pStyle w:val="1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B3E73">
              <w:rPr>
                <w:i/>
                <w:sz w:val="24"/>
                <w:szCs w:val="24"/>
              </w:rPr>
              <w:t>урок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скульптура. Знание нескольких знаменитых памятников и их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авторов. </w:t>
            </w:r>
          </w:p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содержания и выразительных средствах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произведений. Умение осуществлять самоконтроль и корректировку хода работы и конечного результата.</w:t>
            </w:r>
          </w:p>
        </w:tc>
      </w:tr>
      <w:tr w:rsidR="00361B17" w:rsidRPr="000B3E73" w:rsidTr="00361B17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и музей. 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(Обобщающий урок учебного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0B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музеи страны. Понимания роли художника в жизни каждого человека.</w:t>
            </w:r>
          </w:p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7" w:rsidRPr="000B3E73" w:rsidRDefault="00361B17" w:rsidP="00B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</w:tr>
    </w:tbl>
    <w:p w:rsidR="000B3E73" w:rsidRPr="000B3E73" w:rsidRDefault="000B3E73" w:rsidP="000B3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73" w:rsidRPr="00880385" w:rsidRDefault="000B3E73" w:rsidP="008803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3E73" w:rsidRPr="00880385" w:rsidSect="008803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15C"/>
    <w:multiLevelType w:val="hybridMultilevel"/>
    <w:tmpl w:val="11762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57E53"/>
    <w:multiLevelType w:val="hybridMultilevel"/>
    <w:tmpl w:val="28BAC4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E9B5809"/>
    <w:multiLevelType w:val="hybridMultilevel"/>
    <w:tmpl w:val="25E07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385"/>
    <w:rsid w:val="000B1469"/>
    <w:rsid w:val="000B3E73"/>
    <w:rsid w:val="00354B6E"/>
    <w:rsid w:val="00361B17"/>
    <w:rsid w:val="00880385"/>
    <w:rsid w:val="00ED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A"/>
  </w:style>
  <w:style w:type="paragraph" w:styleId="1">
    <w:name w:val="heading 1"/>
    <w:basedOn w:val="a"/>
    <w:next w:val="a"/>
    <w:link w:val="10"/>
    <w:autoRedefine/>
    <w:qFormat/>
    <w:rsid w:val="008803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385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3">
    <w:name w:val="No Spacing"/>
    <w:link w:val="a4"/>
    <w:uiPriority w:val="1"/>
    <w:qFormat/>
    <w:rsid w:val="008803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88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880385"/>
    <w:rPr>
      <w:b/>
      <w:bCs/>
    </w:rPr>
  </w:style>
  <w:style w:type="character" w:customStyle="1" w:styleId="a4">
    <w:name w:val="Без интервала Знак"/>
    <w:link w:val="a3"/>
    <w:uiPriority w:val="1"/>
    <w:rsid w:val="00880385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80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semiHidden/>
    <w:locked/>
    <w:rsid w:val="00880385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880385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BookAntiqua">
    <w:name w:val="Заголовок №1 + Book Antiqua"/>
    <w:rsid w:val="00880385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styleId="a8">
    <w:name w:val="Hyperlink"/>
    <w:rsid w:val="00880385"/>
    <w:rPr>
      <w:color w:val="0000FF"/>
      <w:u w:val="single"/>
    </w:rPr>
  </w:style>
  <w:style w:type="character" w:customStyle="1" w:styleId="c3">
    <w:name w:val="c3"/>
    <w:rsid w:val="00880385"/>
  </w:style>
  <w:style w:type="character" w:customStyle="1" w:styleId="c26">
    <w:name w:val="c26"/>
    <w:rsid w:val="00880385"/>
  </w:style>
  <w:style w:type="paragraph" w:customStyle="1" w:styleId="c20">
    <w:name w:val="c20"/>
    <w:basedOn w:val="a"/>
    <w:rsid w:val="0088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880385"/>
  </w:style>
  <w:style w:type="paragraph" w:customStyle="1" w:styleId="c16">
    <w:name w:val="c16"/>
    <w:basedOn w:val="a"/>
    <w:rsid w:val="0088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B3E7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0B3E73"/>
    <w:rPr>
      <w:rFonts w:ascii="Times New Roman" w:hAnsi="Times New Roman" w:cs="Times New Roman" w:hint="default"/>
      <w:b/>
      <w:bCs/>
      <w:sz w:val="16"/>
      <w:szCs w:val="16"/>
    </w:rPr>
  </w:style>
  <w:style w:type="character" w:styleId="a9">
    <w:name w:val="Emphasis"/>
    <w:uiPriority w:val="20"/>
    <w:qFormat/>
    <w:rsid w:val="000B3E73"/>
    <w:rPr>
      <w:i/>
      <w:iCs/>
    </w:rPr>
  </w:style>
  <w:style w:type="paragraph" w:customStyle="1" w:styleId="13">
    <w:name w:val="Абзац списка1"/>
    <w:basedOn w:val="a"/>
    <w:rsid w:val="000B3E73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7731</Words>
  <Characters>44070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2018-09-25T18:37:00Z</dcterms:created>
  <dcterms:modified xsi:type="dcterms:W3CDTF">2018-09-25T21:16:00Z</dcterms:modified>
</cp:coreProperties>
</file>